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Behaviour Policy</w:t>
      </w:r>
    </w:p>
    <w:p>
      <w:pPr>
        <w:spacing w:after="200" w:line="276" w:lineRule="auto"/>
        <w:jc w:val="center"/>
        <w:rPr>
          <w:rFonts w:asciiTheme="minorHAnsi" w:hAnsiTheme="minorHAnsi" w:cs="Lato-Regular"/>
          <w:b/>
          <w:color w:val="231F20"/>
          <w:sz w:val="96"/>
          <w:szCs w:val="96"/>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Created: January 2015</w:t>
      </w:r>
    </w:p>
    <w:p>
      <w:pPr>
        <w:spacing w:after="160" w:line="259" w:lineRule="auto"/>
        <w:jc w:val="both"/>
        <w:rPr>
          <w:rFonts w:asciiTheme="minorHAnsi" w:hAnsiTheme="minorHAnsi" w:cs="Arial"/>
        </w:rPr>
      </w:pPr>
      <w:r>
        <w:rPr>
          <w:rFonts w:asciiTheme="minorHAnsi" w:hAnsiTheme="minorHAnsi" w:cs="Arial"/>
        </w:rPr>
        <w:t xml:space="preserve">Review </w:t>
      </w:r>
      <w:bookmarkStart w:id="0" w:name="_GoBack"/>
      <w:bookmarkEnd w:id="0"/>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pPr>
        <w:tabs>
          <w:tab w:val="left" w:pos="555"/>
        </w:tabs>
        <w:spacing w:after="200" w:line="276" w:lineRule="auto"/>
        <w:rPr>
          <w:rFonts w:asciiTheme="minorHAnsi" w:hAnsiTheme="minorHAnsi" w:cs="Lato-Regular"/>
          <w:b/>
          <w:color w:val="231F20"/>
          <w:sz w:val="16"/>
          <w:szCs w:val="16"/>
        </w:rPr>
      </w:pPr>
    </w:p>
    <w:p>
      <w:pPr>
        <w:spacing w:after="200" w:line="276" w:lineRule="auto"/>
        <w:rPr>
          <w:rFonts w:asciiTheme="minorHAnsi" w:eastAsiaTheme="minorHAnsi" w:hAnsiTheme="minorHAnsi" w:cstheme="minorBidi"/>
          <w:b/>
          <w:caps/>
          <w:sz w:val="22"/>
          <w:szCs w:val="22"/>
        </w:rPr>
      </w:pPr>
    </w:p>
    <w:p>
      <w:pPr>
        <w:jc w:val="center"/>
        <w:rPr>
          <w:rFonts w:asciiTheme="minorHAnsi" w:eastAsia="SimSun" w:hAnsiTheme="minorHAnsi" w:cs="Arial"/>
          <w:color w:val="CC99FF"/>
          <w:sz w:val="22"/>
          <w:szCs w:val="22"/>
          <w:lang w:eastAsia="zh-CN"/>
        </w:rPr>
      </w:pPr>
      <w:r>
        <w:rPr>
          <w:rFonts w:asciiTheme="minorHAnsi" w:eastAsia="SimSun" w:hAnsiTheme="minorHAnsi" w:cs="Arial"/>
          <w:b/>
          <w:bCs/>
          <w:i/>
          <w:iCs/>
          <w:color w:val="CC99FF"/>
          <w:sz w:val="22"/>
          <w:szCs w:val="22"/>
          <w:lang w:eastAsia="zh-CN"/>
        </w:rPr>
        <w:lastRenderedPageBreak/>
        <w:t>“Patience and perseverance have a magical affect before which difficulties disappear and obstacles vanish."</w:t>
      </w:r>
      <w:r>
        <w:rPr>
          <w:rFonts w:asciiTheme="minorHAnsi" w:eastAsia="SimSun" w:hAnsiTheme="minorHAnsi" w:cs="Arial"/>
          <w:b/>
          <w:bCs/>
          <w:i/>
          <w:iCs/>
          <w:color w:val="CC99FF"/>
          <w:sz w:val="22"/>
          <w:szCs w:val="22"/>
          <w:u w:val="single"/>
          <w:lang w:eastAsia="zh-CN"/>
        </w:rPr>
        <w:br/>
        <w:t>John Quincy Adams</w:t>
      </w:r>
    </w:p>
    <w:p>
      <w:pPr>
        <w:jc w:val="center"/>
        <w:rPr>
          <w:rFonts w:asciiTheme="minorHAnsi" w:eastAsia="SimSun" w:hAnsiTheme="minorHAnsi" w:cs="Arial"/>
          <w:color w:val="CC99FF"/>
          <w:sz w:val="22"/>
          <w:szCs w:val="22"/>
          <w:lang w:eastAsia="zh-CN"/>
        </w:rPr>
      </w:pP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The Governing Body accepts this principle and seeks to create an environment in the school which encourages and reinforces good behaviour. Furthermore, it is acknowledged that society expects good behaviour as an important outcome of the educational process. </w:t>
      </w:r>
    </w:p>
    <w:p>
      <w:pPr>
        <w:spacing w:before="100" w:beforeAutospacing="1" w:after="100" w:afterAutospacing="1"/>
        <w:jc w:val="both"/>
        <w:rPr>
          <w:rFonts w:asciiTheme="minorHAnsi" w:hAnsiTheme="minorHAnsi"/>
          <w:sz w:val="22"/>
          <w:szCs w:val="22"/>
          <w:lang w:eastAsia="en-GB"/>
        </w:rPr>
      </w:pPr>
      <w:r>
        <w:rPr>
          <w:rFonts w:asciiTheme="minorHAnsi" w:hAnsiTheme="minorHAnsi"/>
          <w:b/>
          <w:bCs/>
          <w:sz w:val="22"/>
          <w:szCs w:val="22"/>
          <w:lang w:eastAsia="en-GB"/>
        </w:rPr>
        <w:t>Aims</w:t>
      </w:r>
      <w:r>
        <w:rPr>
          <w:rFonts w:asciiTheme="minorHAnsi" w:hAnsiTheme="minorHAnsi"/>
          <w:sz w:val="22"/>
          <w:szCs w:val="22"/>
          <w:lang w:eastAsia="en-GB"/>
        </w:rPr>
        <w:t xml:space="preserve"> </w:t>
      </w:r>
    </w:p>
    <w:p>
      <w:pPr>
        <w:numPr>
          <w:ilvl w:val="0"/>
          <w:numId w:val="15"/>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To create an environment </w:t>
      </w:r>
      <w:proofErr w:type="gramStart"/>
      <w:r>
        <w:rPr>
          <w:rFonts w:asciiTheme="minorHAnsi" w:hAnsiTheme="minorHAnsi"/>
          <w:sz w:val="22"/>
          <w:szCs w:val="22"/>
          <w:lang w:eastAsia="en-GB"/>
        </w:rPr>
        <w:t>which encourages and reinforces good behaviour.</w:t>
      </w:r>
      <w:proofErr w:type="gramEnd"/>
      <w:r>
        <w:rPr>
          <w:rFonts w:asciiTheme="minorHAnsi" w:hAnsiTheme="minorHAnsi"/>
          <w:sz w:val="22"/>
          <w:szCs w:val="22"/>
          <w:lang w:eastAsia="en-GB"/>
        </w:rPr>
        <w:t xml:space="preserve"> </w:t>
      </w:r>
    </w:p>
    <w:p>
      <w:pPr>
        <w:numPr>
          <w:ilvl w:val="0"/>
          <w:numId w:val="15"/>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To define acceptable standards of behaviour. </w:t>
      </w:r>
    </w:p>
    <w:p>
      <w:pPr>
        <w:numPr>
          <w:ilvl w:val="0"/>
          <w:numId w:val="15"/>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To encourage consistency of response to both positive and negative behaviour. </w:t>
      </w:r>
    </w:p>
    <w:p>
      <w:pPr>
        <w:numPr>
          <w:ilvl w:val="0"/>
          <w:numId w:val="15"/>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To promote self-esteem, self-discipline and positive relationships. </w:t>
      </w:r>
    </w:p>
    <w:p>
      <w:pPr>
        <w:numPr>
          <w:ilvl w:val="0"/>
          <w:numId w:val="15"/>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To ensure that the school's expectations and strategies are widely known and understood. </w:t>
      </w:r>
    </w:p>
    <w:p>
      <w:pPr>
        <w:numPr>
          <w:ilvl w:val="0"/>
          <w:numId w:val="15"/>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To encourage the involvement of both home and school in the implementation of this policy. </w:t>
      </w:r>
    </w:p>
    <w:p>
      <w:pPr>
        <w:spacing w:before="100" w:beforeAutospacing="1" w:after="100" w:afterAutospacing="1"/>
        <w:ind w:left="360"/>
        <w:jc w:val="both"/>
        <w:rPr>
          <w:rFonts w:asciiTheme="minorHAnsi" w:hAnsiTheme="minorHAnsi"/>
          <w:sz w:val="22"/>
          <w:szCs w:val="22"/>
          <w:lang w:eastAsia="en-GB"/>
        </w:rPr>
      </w:pPr>
      <w:r>
        <w:rPr>
          <w:rFonts w:asciiTheme="minorHAnsi" w:hAnsiTheme="minorHAnsi"/>
          <w:sz w:val="22"/>
          <w:szCs w:val="22"/>
          <w:lang w:eastAsia="en-GB"/>
        </w:rPr>
        <w:t xml:space="preserve">The Christ Church way is a set of statements that we use to explain to children how we expect everyone in our school to behave. We emphasise good behaviour and reward children who follow the Christ </w:t>
      </w:r>
      <w:proofErr w:type="gramStart"/>
      <w:r>
        <w:rPr>
          <w:rFonts w:asciiTheme="minorHAnsi" w:hAnsiTheme="minorHAnsi"/>
          <w:sz w:val="22"/>
          <w:szCs w:val="22"/>
          <w:lang w:eastAsia="en-GB"/>
        </w:rPr>
        <w:t>Church  Way</w:t>
      </w:r>
      <w:proofErr w:type="gramEnd"/>
      <w:r>
        <w:rPr>
          <w:rFonts w:asciiTheme="minorHAnsi" w:hAnsiTheme="minorHAnsi"/>
          <w:sz w:val="22"/>
          <w:szCs w:val="22"/>
          <w:lang w:eastAsia="en-GB"/>
        </w:rPr>
        <w:t xml:space="preserve">. The rewards that we use are outlined in the ‘Rewards Pyramid’ diagram and we use this as a visual reminder for children of how well we’re doing. </w:t>
      </w:r>
    </w:p>
    <w:p>
      <w:pPr>
        <w:spacing w:before="100" w:beforeAutospacing="1" w:after="100" w:afterAutospacing="1"/>
        <w:ind w:left="360"/>
        <w:jc w:val="both"/>
        <w:rPr>
          <w:rFonts w:asciiTheme="minorHAnsi" w:hAnsiTheme="minorHAnsi"/>
          <w:sz w:val="22"/>
          <w:szCs w:val="22"/>
          <w:lang w:eastAsia="en-GB"/>
        </w:rPr>
      </w:pPr>
      <w:r>
        <w:rPr>
          <w:rFonts w:asciiTheme="minorHAnsi" w:hAnsiTheme="minorHAnsi"/>
          <w:sz w:val="22"/>
          <w:szCs w:val="22"/>
          <w:lang w:eastAsia="en-GB"/>
        </w:rPr>
        <w:t xml:space="preserve">When children do not follow the Christ </w:t>
      </w:r>
      <w:proofErr w:type="gramStart"/>
      <w:r>
        <w:rPr>
          <w:rFonts w:asciiTheme="minorHAnsi" w:hAnsiTheme="minorHAnsi"/>
          <w:sz w:val="22"/>
          <w:szCs w:val="22"/>
          <w:lang w:eastAsia="en-GB"/>
        </w:rPr>
        <w:t>Church  way</w:t>
      </w:r>
      <w:proofErr w:type="gramEnd"/>
      <w:r>
        <w:rPr>
          <w:rFonts w:asciiTheme="minorHAnsi" w:hAnsiTheme="minorHAnsi"/>
          <w:sz w:val="22"/>
          <w:szCs w:val="22"/>
          <w:lang w:eastAsia="en-GB"/>
        </w:rPr>
        <w:t xml:space="preserve">, there is are a series of steps that teachers use to let the child know that their behaviour is not acceptable and to give them a chance to alter their behaviour. The ‘Sanctions </w:t>
      </w:r>
      <w:proofErr w:type="gramStart"/>
      <w:r>
        <w:rPr>
          <w:rFonts w:asciiTheme="minorHAnsi" w:hAnsiTheme="minorHAnsi"/>
          <w:sz w:val="22"/>
          <w:szCs w:val="22"/>
          <w:lang w:eastAsia="en-GB"/>
        </w:rPr>
        <w:t>Pyramid’  diagram</w:t>
      </w:r>
      <w:proofErr w:type="gramEnd"/>
      <w:r>
        <w:rPr>
          <w:rFonts w:asciiTheme="minorHAnsi" w:hAnsiTheme="minorHAnsi"/>
          <w:sz w:val="22"/>
          <w:szCs w:val="22"/>
          <w:lang w:eastAsia="en-GB"/>
        </w:rPr>
        <w:t xml:space="preserve"> is used as a visual reminder to children of where their behaviour is at the moment and what the sanctions are.</w:t>
      </w:r>
    </w:p>
    <w:p>
      <w:pPr>
        <w:spacing w:before="100" w:beforeAutospacing="1" w:after="100" w:afterAutospacing="1"/>
        <w:ind w:left="360"/>
        <w:jc w:val="both"/>
        <w:rPr>
          <w:rFonts w:asciiTheme="minorHAnsi" w:hAnsiTheme="minorHAnsi"/>
          <w:sz w:val="22"/>
          <w:szCs w:val="22"/>
          <w:lang w:eastAsia="en-GB"/>
        </w:rPr>
      </w:pPr>
      <w:r>
        <w:rPr>
          <w:rFonts w:asciiTheme="minorHAnsi" w:hAnsiTheme="minorHAnsi"/>
          <w:sz w:val="22"/>
          <w:szCs w:val="22"/>
          <w:lang w:eastAsia="en-GB"/>
        </w:rPr>
        <w:t>We link our behaviour policy to the BASE group system so good behaviour is described as green and poor behaviour is described as amber or red.</w:t>
      </w:r>
    </w:p>
    <w:p>
      <w:pPr>
        <w:jc w:val="both"/>
        <w:rPr>
          <w:rFonts w:asciiTheme="minorHAnsi" w:hAnsiTheme="minorHAnsi"/>
          <w:sz w:val="22"/>
          <w:szCs w:val="22"/>
          <w:lang w:eastAsia="en-GB"/>
        </w:rPr>
      </w:pPr>
      <w:r>
        <w:rPr>
          <w:rFonts w:asciiTheme="minorHAnsi" w:hAnsiTheme="minorHAnsi"/>
          <w:b/>
          <w:bCs/>
          <w:sz w:val="22"/>
          <w:szCs w:val="22"/>
          <w:lang w:eastAsia="en-GB"/>
        </w:rPr>
        <w:t>STANDARDS OF BEHAVIOUR</w:t>
      </w:r>
      <w:r>
        <w:rPr>
          <w:rFonts w:asciiTheme="minorHAnsi" w:hAnsiTheme="minorHAnsi"/>
          <w:sz w:val="22"/>
          <w:szCs w:val="22"/>
          <w:lang w:eastAsia="en-GB"/>
        </w:rPr>
        <w:t xml:space="preserve"> </w:t>
      </w: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In seeking to define acceptable standards of behaviour it is acknowledged that these are goals to be worked towards rather than expectations which are either fulfilled or not. Thus the school has a central role in the children's social and moral development just as it does in their academic development. Just as we measure academic achievement in terms of progress and development over time towards academic goals, so we measure standards of behaviour in terms of the children's developing ability to conform to our behavioural goals.  The children bring to school a wide variety of behaviour patterns based on differences in home values, attitudes and parenting skills. At school we must work towards standards of behaviour based on the basic principles of honesty, respect, consideration and responsibility. It follows that acceptable standards of behaviour are those which reflect these principles. </w:t>
      </w:r>
    </w:p>
    <w:p>
      <w:pPr>
        <w:spacing w:after="200" w:line="276" w:lineRule="auto"/>
        <w:rPr>
          <w:rFonts w:asciiTheme="minorHAnsi" w:hAnsiTheme="minorHAnsi"/>
          <w:b/>
          <w:bCs/>
          <w:sz w:val="22"/>
          <w:szCs w:val="22"/>
          <w:lang w:eastAsia="en-GB"/>
        </w:rPr>
      </w:pPr>
      <w:r>
        <w:rPr>
          <w:rFonts w:asciiTheme="minorHAnsi" w:hAnsiTheme="minorHAnsi"/>
          <w:b/>
          <w:bCs/>
          <w:sz w:val="22"/>
          <w:szCs w:val="22"/>
          <w:lang w:eastAsia="en-GB"/>
        </w:rPr>
        <w:br w:type="page"/>
      </w:r>
    </w:p>
    <w:p>
      <w:pPr>
        <w:spacing w:after="200" w:line="276" w:lineRule="auto"/>
        <w:rPr>
          <w:rFonts w:asciiTheme="minorHAnsi" w:hAnsiTheme="minorHAnsi"/>
          <w:sz w:val="22"/>
          <w:szCs w:val="22"/>
          <w:lang w:eastAsia="en-GB"/>
        </w:rPr>
      </w:pPr>
      <w:r>
        <w:rPr>
          <w:rFonts w:asciiTheme="minorHAnsi" w:hAnsiTheme="minorHAnsi"/>
          <w:b/>
          <w:bCs/>
          <w:sz w:val="22"/>
          <w:szCs w:val="22"/>
          <w:lang w:eastAsia="en-GB"/>
        </w:rPr>
        <w:lastRenderedPageBreak/>
        <w:t>School Ethos</w:t>
      </w:r>
      <w:r>
        <w:rPr>
          <w:rFonts w:asciiTheme="minorHAnsi" w:hAnsiTheme="minorHAnsi"/>
          <w:sz w:val="22"/>
          <w:szCs w:val="22"/>
          <w:lang w:eastAsia="en-GB"/>
        </w:rPr>
        <w:t xml:space="preserve"> </w:t>
      </w: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The adults encountered by the children at school have an important responsibility to model high standards of behaviour, both in their dealings with the children and with each other, as their example has an important influence on the children. As adults we should aim to: </w:t>
      </w:r>
    </w:p>
    <w:p>
      <w:pPr>
        <w:numPr>
          <w:ilvl w:val="0"/>
          <w:numId w:val="16"/>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create a positive climate with realistic expectations; </w:t>
      </w:r>
    </w:p>
    <w:p>
      <w:pPr>
        <w:numPr>
          <w:ilvl w:val="0"/>
          <w:numId w:val="16"/>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emphasise the importance of being valued as an individual within the group; </w:t>
      </w:r>
    </w:p>
    <w:p>
      <w:pPr>
        <w:numPr>
          <w:ilvl w:val="0"/>
          <w:numId w:val="16"/>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promote, through example, honesty and courtesy; </w:t>
      </w:r>
    </w:p>
    <w:p>
      <w:pPr>
        <w:numPr>
          <w:ilvl w:val="0"/>
          <w:numId w:val="16"/>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provide a caring and effective learning environment; </w:t>
      </w:r>
    </w:p>
    <w:p>
      <w:pPr>
        <w:numPr>
          <w:ilvl w:val="0"/>
          <w:numId w:val="16"/>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encourage relationships based on kindness, respect and understanding of the needs of others; </w:t>
      </w:r>
    </w:p>
    <w:p>
      <w:pPr>
        <w:numPr>
          <w:ilvl w:val="0"/>
          <w:numId w:val="16"/>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ensure fair treatment for all regardless of age, gender, race, ability and disability; </w:t>
      </w:r>
    </w:p>
    <w:p>
      <w:pPr>
        <w:numPr>
          <w:ilvl w:val="0"/>
          <w:numId w:val="16"/>
        </w:numPr>
        <w:spacing w:before="100" w:beforeAutospacing="1" w:after="100" w:afterAutospacing="1"/>
        <w:jc w:val="both"/>
        <w:rPr>
          <w:rFonts w:asciiTheme="minorHAnsi" w:hAnsiTheme="minorHAnsi"/>
          <w:sz w:val="22"/>
          <w:szCs w:val="22"/>
          <w:lang w:eastAsia="en-GB"/>
        </w:rPr>
      </w:pPr>
      <w:proofErr w:type="gramStart"/>
      <w:r>
        <w:rPr>
          <w:rFonts w:asciiTheme="minorHAnsi" w:hAnsiTheme="minorHAnsi"/>
          <w:sz w:val="22"/>
          <w:szCs w:val="22"/>
          <w:lang w:eastAsia="en-GB"/>
        </w:rPr>
        <w:t>show</w:t>
      </w:r>
      <w:proofErr w:type="gramEnd"/>
      <w:r>
        <w:rPr>
          <w:rFonts w:asciiTheme="minorHAnsi" w:hAnsiTheme="minorHAnsi"/>
          <w:sz w:val="22"/>
          <w:szCs w:val="22"/>
          <w:lang w:eastAsia="en-GB"/>
        </w:rPr>
        <w:t xml:space="preserve"> appreciation of the efforts and contribution of all. </w:t>
      </w:r>
    </w:p>
    <w:p>
      <w:pPr>
        <w:jc w:val="both"/>
        <w:rPr>
          <w:rFonts w:asciiTheme="minorHAnsi" w:hAnsiTheme="minorHAnsi"/>
          <w:sz w:val="22"/>
          <w:szCs w:val="22"/>
          <w:lang w:eastAsia="en-GB"/>
        </w:rPr>
      </w:pPr>
      <w:r>
        <w:rPr>
          <w:rFonts w:asciiTheme="minorHAnsi" w:hAnsiTheme="minorHAnsi"/>
          <w:b/>
          <w:bCs/>
          <w:sz w:val="22"/>
          <w:szCs w:val="22"/>
          <w:lang w:eastAsia="en-GB"/>
        </w:rPr>
        <w:t>The Curriculum and Learning</w:t>
      </w:r>
      <w:r>
        <w:rPr>
          <w:rFonts w:asciiTheme="minorHAnsi" w:hAnsiTheme="minorHAnsi"/>
          <w:sz w:val="22"/>
          <w:szCs w:val="22"/>
          <w:lang w:eastAsia="en-GB"/>
        </w:rPr>
        <w:t xml:space="preserve"> </w:t>
      </w: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We believe that an appropriately structured curriculum and effective learning contribute to good behaviour. Thorough planning for the needs of individual pupils, the active involvement of pupils in their own learning, and structured feed- back all help to avoid the alienation and disaffection which can lie at the root of poor behaviour.  It follows that lessons should have clear objectives, understood by the children, and differentiated to meet the needs of children of different abilities. Marking and record keeping can be used both as a supportive activity, providing feed-back to the children on their progress and achievements, and as a signal that the children's efforts are valued and that progress matters. </w:t>
      </w:r>
    </w:p>
    <w:p>
      <w:pPr>
        <w:spacing w:before="100" w:beforeAutospacing="1" w:after="100" w:afterAutospacing="1"/>
        <w:jc w:val="both"/>
        <w:rPr>
          <w:rFonts w:asciiTheme="minorHAnsi" w:hAnsiTheme="minorHAnsi"/>
          <w:sz w:val="22"/>
          <w:szCs w:val="22"/>
          <w:lang w:eastAsia="en-GB"/>
        </w:rPr>
      </w:pPr>
      <w:r>
        <w:rPr>
          <w:rFonts w:asciiTheme="minorHAnsi" w:hAnsiTheme="minorHAnsi"/>
          <w:b/>
          <w:bCs/>
          <w:sz w:val="22"/>
          <w:szCs w:val="22"/>
          <w:lang w:eastAsia="en-GB"/>
        </w:rPr>
        <w:t>Classroom Management</w:t>
      </w:r>
      <w:r>
        <w:rPr>
          <w:rFonts w:asciiTheme="minorHAnsi" w:hAnsiTheme="minorHAnsi"/>
          <w:sz w:val="22"/>
          <w:szCs w:val="22"/>
          <w:lang w:eastAsia="en-GB"/>
        </w:rPr>
        <w:t xml:space="preserve"> </w:t>
      </w: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 Classrooms should be organised to develop independence and personal initiative. Furniture should be arranged to provide </w:t>
      </w:r>
      <w:proofErr w:type="spellStart"/>
      <w:proofErr w:type="gramStart"/>
      <w:r>
        <w:rPr>
          <w:rFonts w:asciiTheme="minorHAnsi" w:hAnsiTheme="minorHAnsi"/>
          <w:sz w:val="22"/>
          <w:szCs w:val="22"/>
          <w:lang w:eastAsia="en-GB"/>
        </w:rPr>
        <w:t>a</w:t>
      </w:r>
      <w:proofErr w:type="spellEnd"/>
      <w:proofErr w:type="gramEnd"/>
      <w:r>
        <w:rPr>
          <w:rFonts w:asciiTheme="minorHAnsi" w:hAnsiTheme="minorHAnsi"/>
          <w:sz w:val="22"/>
          <w:szCs w:val="22"/>
          <w:lang w:eastAsia="en-GB"/>
        </w:rPr>
        <w:t xml:space="preserve">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w:t>
      </w:r>
      <w:r>
        <w:rPr>
          <w:rFonts w:asciiTheme="minorHAnsi" w:hAnsiTheme="minorHAnsi"/>
          <w:sz w:val="22"/>
          <w:szCs w:val="22"/>
          <w:lang w:eastAsia="en-GB"/>
        </w:rPr>
        <w:br/>
        <w:t xml:space="preserve">Teaching methods should encourage enthusiasm and active participation for all. Lessons should aim to develop the skills, knowledge and understanding which will enable the children to work and play in co-operation with others. Praise should be used to encourage good behaviour as well as good work. Criticism should be a private matter between teacher and child to avoid resentment. </w:t>
      </w:r>
    </w:p>
    <w:p>
      <w:pPr>
        <w:spacing w:before="100" w:beforeAutospacing="1" w:after="100" w:afterAutospacing="1"/>
        <w:jc w:val="both"/>
        <w:rPr>
          <w:rFonts w:asciiTheme="minorHAnsi" w:hAnsiTheme="minorHAnsi"/>
          <w:sz w:val="22"/>
          <w:szCs w:val="22"/>
          <w:lang w:eastAsia="en-GB"/>
        </w:rPr>
      </w:pPr>
      <w:r>
        <w:rPr>
          <w:rFonts w:asciiTheme="minorHAnsi" w:hAnsiTheme="minorHAnsi"/>
          <w:b/>
          <w:bCs/>
          <w:sz w:val="22"/>
          <w:szCs w:val="22"/>
          <w:lang w:eastAsia="en-GB"/>
        </w:rPr>
        <w:t>Rules and Procedures</w:t>
      </w:r>
      <w:r>
        <w:rPr>
          <w:rFonts w:asciiTheme="minorHAnsi" w:hAnsiTheme="minorHAnsi"/>
          <w:sz w:val="22"/>
          <w:szCs w:val="22"/>
          <w:lang w:eastAsia="en-GB"/>
        </w:rPr>
        <w:t xml:space="preserve"> </w:t>
      </w: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Rules and procedures should be designed to make clear to the children how they can achieve acceptable standards of behaviour. Rules and procedures should: </w:t>
      </w:r>
    </w:p>
    <w:p>
      <w:pPr>
        <w:numPr>
          <w:ilvl w:val="0"/>
          <w:numId w:val="17"/>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be kept to a necessary minimum; </w:t>
      </w:r>
    </w:p>
    <w:p>
      <w:pPr>
        <w:numPr>
          <w:ilvl w:val="0"/>
          <w:numId w:val="17"/>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be positively stated, telling the children what to do rather than what not to do; </w:t>
      </w:r>
    </w:p>
    <w:p>
      <w:pPr>
        <w:numPr>
          <w:ilvl w:val="0"/>
          <w:numId w:val="17"/>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actively encourage everyone involved to take part in their development; </w:t>
      </w:r>
    </w:p>
    <w:p>
      <w:pPr>
        <w:numPr>
          <w:ilvl w:val="0"/>
          <w:numId w:val="17"/>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lastRenderedPageBreak/>
        <w:t xml:space="preserve">have a clear rationale, made explicit to all; </w:t>
      </w:r>
    </w:p>
    <w:p>
      <w:pPr>
        <w:numPr>
          <w:ilvl w:val="0"/>
          <w:numId w:val="17"/>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be consistently applied and enforced; </w:t>
      </w:r>
    </w:p>
    <w:p>
      <w:pPr>
        <w:numPr>
          <w:ilvl w:val="0"/>
          <w:numId w:val="17"/>
        </w:numPr>
        <w:spacing w:before="100" w:beforeAutospacing="1" w:after="100" w:afterAutospacing="1"/>
        <w:jc w:val="both"/>
        <w:rPr>
          <w:rFonts w:asciiTheme="minorHAnsi" w:hAnsiTheme="minorHAnsi"/>
          <w:sz w:val="22"/>
          <w:szCs w:val="22"/>
          <w:lang w:eastAsia="en-GB"/>
        </w:rPr>
      </w:pPr>
      <w:proofErr w:type="gramStart"/>
      <w:r>
        <w:rPr>
          <w:rFonts w:asciiTheme="minorHAnsi" w:hAnsiTheme="minorHAnsi"/>
          <w:sz w:val="22"/>
          <w:szCs w:val="22"/>
          <w:lang w:eastAsia="en-GB"/>
        </w:rPr>
        <w:t>promote</w:t>
      </w:r>
      <w:proofErr w:type="gramEnd"/>
      <w:r>
        <w:rPr>
          <w:rFonts w:asciiTheme="minorHAnsi" w:hAnsiTheme="minorHAnsi"/>
          <w:sz w:val="22"/>
          <w:szCs w:val="22"/>
          <w:lang w:eastAsia="en-GB"/>
        </w:rPr>
        <w:t xml:space="preserve"> the idea that every member of the school has responsibilities towards the whole. </w:t>
      </w:r>
    </w:p>
    <w:p>
      <w:pPr>
        <w:spacing w:before="100" w:beforeAutospacing="1" w:after="100" w:afterAutospacing="1"/>
        <w:jc w:val="both"/>
        <w:rPr>
          <w:rFonts w:asciiTheme="minorHAnsi" w:hAnsiTheme="minorHAnsi"/>
          <w:b/>
          <w:sz w:val="22"/>
          <w:szCs w:val="22"/>
          <w:lang w:eastAsia="en-GB"/>
        </w:rPr>
      </w:pPr>
      <w:r>
        <w:rPr>
          <w:rFonts w:asciiTheme="minorHAnsi" w:hAnsiTheme="minorHAnsi"/>
          <w:b/>
          <w:sz w:val="22"/>
          <w:szCs w:val="22"/>
          <w:lang w:eastAsia="en-GB"/>
        </w:rPr>
        <w:t>Structured Play</w:t>
      </w:r>
    </w:p>
    <w:p>
      <w:pPr>
        <w:numPr>
          <w:ilvl w:val="0"/>
          <w:numId w:val="21"/>
        </w:numPr>
        <w:ind w:left="1267"/>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 xml:space="preserve">Structured play is a strategy we use at Christ Church Academy to ensure happy, safe playtimes and dinner times. </w:t>
      </w:r>
    </w:p>
    <w:p>
      <w:pPr>
        <w:numPr>
          <w:ilvl w:val="0"/>
          <w:numId w:val="21"/>
        </w:numPr>
        <w:ind w:left="1267"/>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During structured play a child might work inside with the learning mentor on group play activities designed to promote cooperation, sharing, empathy, teambuilding and strategies to resolve conflicts respectfully. Once we feel the child is ready, they will be reintroduced to the playground and will play in a group led by an adult. They will then return to free play when they are able to follow the Christ Church Way.</w:t>
      </w:r>
    </w:p>
    <w:p>
      <w:pPr>
        <w:numPr>
          <w:ilvl w:val="0"/>
          <w:numId w:val="21"/>
        </w:numPr>
        <w:ind w:left="1267"/>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A child will be placed on structured play if we feel that they are finding it hard to follow the Christ Church Way on the playground. Structured play is not a punishment; it is designed to teach the children the skills they need to enjoy playtimes. If they are unable to follow the guidelines they will not be allowed to access structured or free play and will stay inside with an adult.</w:t>
      </w:r>
    </w:p>
    <w:p>
      <w:pPr>
        <w:numPr>
          <w:ilvl w:val="0"/>
          <w:numId w:val="21"/>
        </w:numPr>
        <w:ind w:left="1267"/>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Lunchtime is part of the children’s learning time and we employ sports coaches to provide extra sporting activities at lunch times.</w:t>
      </w:r>
    </w:p>
    <w:p>
      <w:pPr>
        <w:jc w:val="both"/>
        <w:rPr>
          <w:rFonts w:asciiTheme="minorHAnsi" w:hAnsiTheme="minorHAnsi"/>
          <w:b/>
          <w:bCs/>
          <w:sz w:val="22"/>
          <w:szCs w:val="22"/>
          <w:lang w:eastAsia="en-GB"/>
        </w:rPr>
      </w:pPr>
    </w:p>
    <w:p>
      <w:pPr>
        <w:jc w:val="both"/>
        <w:rPr>
          <w:rFonts w:asciiTheme="minorHAnsi" w:hAnsiTheme="minorHAnsi"/>
          <w:sz w:val="22"/>
          <w:szCs w:val="22"/>
          <w:lang w:eastAsia="en-GB"/>
        </w:rPr>
      </w:pPr>
      <w:r>
        <w:rPr>
          <w:rFonts w:asciiTheme="minorHAnsi" w:hAnsiTheme="minorHAnsi"/>
          <w:b/>
          <w:bCs/>
          <w:sz w:val="22"/>
          <w:szCs w:val="22"/>
          <w:lang w:eastAsia="en-GB"/>
        </w:rPr>
        <w:t>Rewards</w:t>
      </w:r>
      <w:r>
        <w:rPr>
          <w:rFonts w:asciiTheme="minorHAnsi" w:hAnsiTheme="minorHAnsi"/>
          <w:sz w:val="22"/>
          <w:szCs w:val="22"/>
          <w:lang w:eastAsia="en-GB"/>
        </w:rPr>
        <w:t xml:space="preserve"> </w:t>
      </w: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Our emphasis is on rewards to reinforce good behaviour, rather than on failures. We believe that rewards have a motivational role, helping children to see that good behaviour is valued. The commonest reward is praise, informal and formal, public and private, to individuals and groups. It is earned by the maintenance of good standards as well as by particularly noteworthy achievements. </w:t>
      </w: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This is as true for adults as for children. Rates of praise for behaviour should be as high as for work. </w:t>
      </w:r>
    </w:p>
    <w:p>
      <w:pPr>
        <w:spacing w:before="100" w:beforeAutospacing="1" w:after="100" w:afterAutospacing="1"/>
        <w:jc w:val="center"/>
        <w:rPr>
          <w:rFonts w:asciiTheme="minorHAnsi" w:hAnsiTheme="minorHAnsi"/>
          <w:sz w:val="22"/>
          <w:szCs w:val="22"/>
          <w:lang w:eastAsia="en-GB"/>
        </w:rPr>
      </w:pPr>
      <w:r>
        <w:rPr>
          <w:rFonts w:asciiTheme="minorHAnsi" w:hAnsiTheme="minorHAnsi"/>
          <w:noProof/>
          <w:sz w:val="22"/>
          <w:szCs w:val="22"/>
          <w:lang w:eastAsia="en-GB"/>
        </w:rPr>
        <w:drawing>
          <wp:inline distT="0" distB="0" distL="0" distR="0">
            <wp:extent cx="5114925" cy="3448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3448309"/>
                    </a:xfrm>
                    <a:prstGeom prst="rect">
                      <a:avLst/>
                    </a:prstGeom>
                    <a:noFill/>
                    <a:ln>
                      <a:noFill/>
                    </a:ln>
                  </pic:spPr>
                </pic:pic>
              </a:graphicData>
            </a:graphic>
          </wp:inline>
        </w:drawing>
      </w:r>
    </w:p>
    <w:p>
      <w:pPr>
        <w:spacing w:before="100" w:beforeAutospacing="1" w:after="100" w:afterAutospacing="1"/>
        <w:jc w:val="both"/>
        <w:rPr>
          <w:rFonts w:asciiTheme="minorHAnsi" w:hAnsiTheme="minorHAnsi"/>
          <w:sz w:val="22"/>
          <w:szCs w:val="22"/>
          <w:lang w:eastAsia="en-GB"/>
        </w:rPr>
      </w:pPr>
      <w:r>
        <w:rPr>
          <w:rFonts w:asciiTheme="minorHAnsi" w:hAnsiTheme="minorHAnsi"/>
          <w:b/>
          <w:bCs/>
          <w:sz w:val="22"/>
          <w:szCs w:val="22"/>
          <w:lang w:eastAsia="en-GB"/>
        </w:rPr>
        <w:lastRenderedPageBreak/>
        <w:t>Sanctions</w:t>
      </w:r>
      <w:r>
        <w:rPr>
          <w:rFonts w:asciiTheme="minorHAnsi" w:hAnsiTheme="minorHAnsi"/>
          <w:sz w:val="22"/>
          <w:szCs w:val="22"/>
          <w:lang w:eastAsia="en-GB"/>
        </w:rPr>
        <w:t xml:space="preserve"> </w:t>
      </w: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Although rewards are central to the encouragement of good behaviour, realistically there is a need for sanctions to register the disapproval of unacceptable behaviour and to protect the security and stability of the school community. In an environment where respect is central, loss of respect, or disapproval, is a powerful punishment. The use of punishment should be characterised by certain features:- </w:t>
      </w:r>
    </w:p>
    <w:p>
      <w:pPr>
        <w:numPr>
          <w:ilvl w:val="0"/>
          <w:numId w:val="18"/>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It must be clear why the sanction is being applied. </w:t>
      </w:r>
    </w:p>
    <w:p>
      <w:pPr>
        <w:numPr>
          <w:ilvl w:val="0"/>
          <w:numId w:val="18"/>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It must be made clear what changes in behaviour are required to avoid future punishment. </w:t>
      </w:r>
    </w:p>
    <w:p>
      <w:pPr>
        <w:numPr>
          <w:ilvl w:val="0"/>
          <w:numId w:val="18"/>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Group punishment should be avoided as they breed resentment. </w:t>
      </w:r>
    </w:p>
    <w:p>
      <w:pPr>
        <w:numPr>
          <w:ilvl w:val="0"/>
          <w:numId w:val="18"/>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There should be a clear distinction between minor and major offences. </w:t>
      </w:r>
    </w:p>
    <w:p>
      <w:pPr>
        <w:numPr>
          <w:ilvl w:val="0"/>
          <w:numId w:val="18"/>
        </w:num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 xml:space="preserve">It should be the behaviour rather than the person that is punished. </w:t>
      </w:r>
    </w:p>
    <w:p>
      <w:pPr>
        <w:jc w:val="both"/>
        <w:rPr>
          <w:rFonts w:asciiTheme="minorHAnsi" w:hAnsiTheme="minorHAnsi"/>
          <w:sz w:val="22"/>
          <w:szCs w:val="22"/>
          <w:lang w:eastAsia="en-GB"/>
        </w:rPr>
      </w:pPr>
      <w:r>
        <w:rPr>
          <w:rFonts w:asciiTheme="minorHAnsi" w:hAnsiTheme="minorHAnsi"/>
          <w:sz w:val="22"/>
          <w:szCs w:val="22"/>
          <w:lang w:eastAsia="en-GB"/>
        </w:rPr>
        <w:t>Sanctions range from expressions of disapproval, through withdrawal of privileges, to referral to the Headteacher, letters to parents and, ultimately and in the last resort, exclusion (following the LEA guidelines). Most instances of poor behaviour are relatively minor and can be adequately dealt with through minor sanctions. It is important that the sanction is not out of proportion to the offence.</w:t>
      </w:r>
      <w:r>
        <w:rPr>
          <w:rFonts w:asciiTheme="minorHAnsi" w:hAnsiTheme="minorHAnsi"/>
          <w:sz w:val="22"/>
          <w:szCs w:val="22"/>
          <w:lang w:eastAsia="en-GB"/>
        </w:rPr>
        <w:br/>
        <w:t xml:space="preserve">Where anti-social, disruptive or aggressive behaviour is frequent sanctions alone are ineffective. In such cases careful evaluation of the curriculum on offer, classroom organisation and management, and whole school procedures should take place to eliminate these as contributory factors. Additional specialist help and advice from the Educational Psychologist or Child Guidance Service may be necessary. This possibility should be discussed with the Headteacher. </w:t>
      </w:r>
    </w:p>
    <w:p>
      <w:pPr>
        <w:jc w:val="center"/>
        <w:rPr>
          <w:rFonts w:asciiTheme="minorHAnsi" w:hAnsiTheme="minorHAnsi"/>
          <w:sz w:val="22"/>
          <w:szCs w:val="22"/>
          <w:lang w:eastAsia="en-GB"/>
        </w:rPr>
      </w:pPr>
      <w:r>
        <w:rPr>
          <w:rFonts w:asciiTheme="minorHAnsi" w:hAnsiTheme="minorHAnsi"/>
          <w:noProof/>
          <w:sz w:val="22"/>
          <w:szCs w:val="22"/>
          <w:lang w:eastAsia="en-GB"/>
        </w:rPr>
        <w:drawing>
          <wp:inline distT="0" distB="0" distL="0" distR="0">
            <wp:extent cx="5086350" cy="3812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9127" cy="3814762"/>
                    </a:xfrm>
                    <a:prstGeom prst="rect">
                      <a:avLst/>
                    </a:prstGeom>
                    <a:noFill/>
                    <a:ln>
                      <a:noFill/>
                    </a:ln>
                  </pic:spPr>
                </pic:pic>
              </a:graphicData>
            </a:graphic>
          </wp:inline>
        </w:drawing>
      </w:r>
    </w:p>
    <w:p>
      <w:pPr>
        <w:jc w:val="both"/>
        <w:rPr>
          <w:rFonts w:asciiTheme="minorHAnsi" w:hAnsiTheme="minorHAnsi"/>
          <w:sz w:val="22"/>
          <w:szCs w:val="22"/>
          <w:lang w:eastAsia="en-GB"/>
        </w:rPr>
      </w:pPr>
    </w:p>
    <w:p>
      <w:pPr>
        <w:jc w:val="both"/>
        <w:rPr>
          <w:rFonts w:asciiTheme="minorHAnsi" w:hAnsiTheme="minorHAnsi"/>
          <w:sz w:val="22"/>
          <w:szCs w:val="22"/>
          <w:lang w:eastAsia="en-GB"/>
        </w:rPr>
      </w:pPr>
    </w:p>
    <w:p>
      <w:pPr>
        <w:jc w:val="both"/>
        <w:rPr>
          <w:rFonts w:asciiTheme="minorHAnsi" w:hAnsiTheme="minorHAnsi"/>
          <w:sz w:val="22"/>
          <w:szCs w:val="22"/>
          <w:lang w:eastAsia="en-GB"/>
        </w:rPr>
      </w:pPr>
    </w:p>
    <w:p>
      <w:pPr>
        <w:spacing w:before="100" w:beforeAutospacing="1" w:after="100" w:afterAutospacing="1"/>
        <w:jc w:val="both"/>
        <w:rPr>
          <w:rFonts w:asciiTheme="minorHAnsi" w:hAnsiTheme="minorHAnsi"/>
          <w:b/>
          <w:color w:val="000000"/>
          <w:kern w:val="24"/>
          <w:sz w:val="22"/>
          <w:szCs w:val="22"/>
        </w:rPr>
      </w:pPr>
    </w:p>
    <w:p>
      <w:pPr>
        <w:spacing w:before="100" w:beforeAutospacing="1" w:after="100" w:afterAutospacing="1"/>
        <w:jc w:val="both"/>
        <w:rPr>
          <w:rFonts w:asciiTheme="minorHAnsi" w:hAnsiTheme="minorHAnsi"/>
          <w:b/>
          <w:color w:val="000000"/>
          <w:kern w:val="24"/>
          <w:sz w:val="22"/>
          <w:szCs w:val="22"/>
        </w:rPr>
      </w:pPr>
      <w:r>
        <w:rPr>
          <w:rFonts w:asciiTheme="minorHAnsi" w:hAnsiTheme="minorHAnsi"/>
          <w:b/>
          <w:color w:val="000000"/>
          <w:kern w:val="24"/>
          <w:sz w:val="22"/>
          <w:szCs w:val="22"/>
        </w:rPr>
        <w:lastRenderedPageBreak/>
        <w:t>BASE (</w:t>
      </w:r>
      <w:r>
        <w:rPr>
          <w:rFonts w:asciiTheme="minorHAnsi" w:hAnsiTheme="minorHAnsi"/>
          <w:b/>
          <w:bCs/>
          <w:color w:val="000000"/>
          <w:kern w:val="24"/>
          <w:sz w:val="22"/>
          <w:szCs w:val="22"/>
        </w:rPr>
        <w:t>B</w:t>
      </w:r>
      <w:r>
        <w:rPr>
          <w:rFonts w:asciiTheme="minorHAnsi" w:hAnsiTheme="minorHAnsi"/>
          <w:b/>
          <w:color w:val="000000"/>
          <w:kern w:val="24"/>
          <w:sz w:val="22"/>
          <w:szCs w:val="22"/>
        </w:rPr>
        <w:t xml:space="preserve">ehaviour, </w:t>
      </w:r>
      <w:r>
        <w:rPr>
          <w:rFonts w:asciiTheme="minorHAnsi" w:hAnsiTheme="minorHAnsi"/>
          <w:b/>
          <w:bCs/>
          <w:color w:val="000000"/>
          <w:kern w:val="24"/>
          <w:sz w:val="22"/>
          <w:szCs w:val="22"/>
        </w:rPr>
        <w:t>A</w:t>
      </w:r>
      <w:r>
        <w:rPr>
          <w:rFonts w:asciiTheme="minorHAnsi" w:hAnsiTheme="minorHAnsi"/>
          <w:b/>
          <w:color w:val="000000"/>
          <w:kern w:val="24"/>
          <w:sz w:val="22"/>
          <w:szCs w:val="22"/>
        </w:rPr>
        <w:t xml:space="preserve">ttendance, </w:t>
      </w:r>
      <w:r>
        <w:rPr>
          <w:rFonts w:asciiTheme="minorHAnsi" w:hAnsiTheme="minorHAnsi"/>
          <w:b/>
          <w:bCs/>
          <w:color w:val="000000"/>
          <w:kern w:val="24"/>
          <w:sz w:val="22"/>
          <w:szCs w:val="22"/>
        </w:rPr>
        <w:t>S</w:t>
      </w:r>
      <w:r>
        <w:rPr>
          <w:rFonts w:asciiTheme="minorHAnsi" w:hAnsiTheme="minorHAnsi"/>
          <w:b/>
          <w:color w:val="000000"/>
          <w:kern w:val="24"/>
          <w:sz w:val="22"/>
          <w:szCs w:val="22"/>
        </w:rPr>
        <w:t xml:space="preserve">mart, </w:t>
      </w:r>
      <w:r>
        <w:rPr>
          <w:rFonts w:asciiTheme="minorHAnsi" w:hAnsiTheme="minorHAnsi"/>
          <w:b/>
          <w:bCs/>
          <w:color w:val="000000"/>
          <w:kern w:val="24"/>
          <w:sz w:val="22"/>
          <w:szCs w:val="22"/>
        </w:rPr>
        <w:t>E</w:t>
      </w:r>
      <w:r>
        <w:rPr>
          <w:rFonts w:asciiTheme="minorHAnsi" w:hAnsiTheme="minorHAnsi"/>
          <w:b/>
          <w:color w:val="000000"/>
          <w:kern w:val="24"/>
          <w:sz w:val="22"/>
          <w:szCs w:val="22"/>
        </w:rPr>
        <w:t>ffort) Groups</w:t>
      </w:r>
    </w:p>
    <w:p>
      <w:pPr>
        <w:spacing w:before="96"/>
        <w:rPr>
          <w:rFonts w:asciiTheme="minorHAnsi" w:hAnsiTheme="minorHAnsi"/>
          <w:sz w:val="22"/>
          <w:szCs w:val="22"/>
          <w:lang w:eastAsia="en-GB"/>
        </w:rPr>
      </w:pPr>
      <w:r>
        <w:rPr>
          <w:rFonts w:asciiTheme="minorHAnsi" w:hAnsiTheme="minorHAnsi"/>
          <w:b/>
          <w:bCs/>
          <w:color w:val="000000"/>
          <w:kern w:val="24"/>
          <w:sz w:val="22"/>
          <w:szCs w:val="22"/>
          <w:lang w:eastAsia="en-GB"/>
        </w:rPr>
        <w:t>What happens in BASE groups?</w:t>
      </w:r>
      <w:r>
        <w:rPr>
          <w:rFonts w:asciiTheme="minorHAnsi" w:hAnsiTheme="minorHAnsi"/>
          <w:color w:val="000000"/>
          <w:kern w:val="24"/>
          <w:sz w:val="22"/>
          <w:szCs w:val="22"/>
          <w:lang w:eastAsia="en-GB"/>
        </w:rPr>
        <w:br/>
        <w:t>The group sit in a circle so that everyone can see each other and can talk. Each session follows the same format:</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Weekly update</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Special person</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Circle time games</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Story</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Discussion</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Prayer</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 xml:space="preserve">Targets are set in four areas. And children are given a green, amber of red depending on how well they do. </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We send a report card home each half term so parents know how well their child is doing.</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 xml:space="preserve"> If a child is green for a half term, they receive a report card superstar badge. </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 xml:space="preserve">Badges are not easy to get and the children should feel very proud when they achieve one. </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 xml:space="preserve">The team with the most badges each half </w:t>
      </w:r>
      <w:proofErr w:type="gramStart"/>
      <w:r>
        <w:rPr>
          <w:rFonts w:asciiTheme="minorHAnsi" w:hAnsiTheme="minorHAnsi"/>
          <w:color w:val="000000"/>
          <w:kern w:val="24"/>
          <w:sz w:val="22"/>
          <w:szCs w:val="22"/>
          <w:lang w:eastAsia="en-GB"/>
        </w:rPr>
        <w:t>term,</w:t>
      </w:r>
      <w:proofErr w:type="gramEnd"/>
      <w:r>
        <w:rPr>
          <w:rFonts w:asciiTheme="minorHAnsi" w:hAnsiTheme="minorHAnsi"/>
          <w:color w:val="000000"/>
          <w:kern w:val="24"/>
          <w:sz w:val="22"/>
          <w:szCs w:val="22"/>
          <w:lang w:eastAsia="en-GB"/>
        </w:rPr>
        <w:t xml:space="preserve"> is taken out for a meal by the Headteacher. </w:t>
      </w:r>
    </w:p>
    <w:p>
      <w:pPr>
        <w:numPr>
          <w:ilvl w:val="0"/>
          <w:numId w:val="22"/>
        </w:numPr>
        <w:contextualSpacing/>
        <w:jc w:val="both"/>
        <w:rPr>
          <w:rFonts w:asciiTheme="minorHAnsi" w:hAnsiTheme="minorHAnsi"/>
          <w:sz w:val="22"/>
          <w:szCs w:val="22"/>
          <w:lang w:eastAsia="en-GB"/>
        </w:rPr>
      </w:pPr>
      <w:r>
        <w:rPr>
          <w:rFonts w:asciiTheme="minorHAnsi" w:hAnsiTheme="minorHAnsi"/>
          <w:color w:val="000000"/>
          <w:kern w:val="24"/>
          <w:sz w:val="22"/>
          <w:szCs w:val="22"/>
          <w:lang w:eastAsia="en-GB"/>
        </w:rPr>
        <w:t>At the end of the year the children who have achieved all their badges for the year are taken on an all-expenses paid trip. The trip is to somewhere they have never been before. So far we have visited London, Liverpool and Fountains Abbey.</w:t>
      </w:r>
    </w:p>
    <w:p>
      <w:pPr>
        <w:contextualSpacing/>
        <w:jc w:val="both"/>
        <w:rPr>
          <w:rFonts w:asciiTheme="minorHAnsi" w:hAnsiTheme="minorHAnsi"/>
          <w:b/>
          <w:color w:val="000000"/>
          <w:kern w:val="24"/>
          <w:sz w:val="22"/>
          <w:szCs w:val="22"/>
        </w:rPr>
      </w:pPr>
    </w:p>
    <w:p>
      <w:pPr>
        <w:contextualSpacing/>
        <w:jc w:val="both"/>
        <w:rPr>
          <w:rFonts w:asciiTheme="minorHAnsi" w:hAnsiTheme="minorHAnsi"/>
          <w:b/>
          <w:color w:val="000000"/>
          <w:kern w:val="24"/>
          <w:sz w:val="22"/>
          <w:szCs w:val="22"/>
          <w:lang w:eastAsia="en-GB"/>
        </w:rPr>
      </w:pPr>
      <w:r>
        <w:rPr>
          <w:rFonts w:asciiTheme="minorHAnsi" w:hAnsiTheme="minorHAnsi"/>
          <w:b/>
          <w:color w:val="000000"/>
          <w:kern w:val="24"/>
          <w:sz w:val="22"/>
          <w:szCs w:val="22"/>
        </w:rPr>
        <w:t>Targets for BASE groups</w:t>
      </w:r>
    </w:p>
    <w:p>
      <w:pPr>
        <w:contextualSpacing/>
        <w:jc w:val="both"/>
        <w:rPr>
          <w:rFonts w:asciiTheme="minorHAnsi" w:hAnsiTheme="minorHAnsi"/>
          <w:sz w:val="22"/>
          <w:szCs w:val="22"/>
          <w:lang w:eastAsia="en-GB"/>
        </w:rPr>
      </w:pPr>
    </w:p>
    <w:tbl>
      <w:tblPr>
        <w:tblW w:w="9508" w:type="dxa"/>
        <w:tblCellMar>
          <w:left w:w="0" w:type="dxa"/>
          <w:right w:w="0" w:type="dxa"/>
        </w:tblCellMar>
        <w:tblLook w:val="04A0" w:firstRow="1" w:lastRow="0" w:firstColumn="1" w:lastColumn="0" w:noHBand="0" w:noVBand="1"/>
      </w:tblPr>
      <w:tblGrid>
        <w:gridCol w:w="2377"/>
        <w:gridCol w:w="2377"/>
        <w:gridCol w:w="2377"/>
        <w:gridCol w:w="2377"/>
      </w:tblGrid>
      <w:tr>
        <w:trPr>
          <w:trHeight w:val="387"/>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 </w:t>
            </w:r>
          </w:p>
        </w:tc>
        <w:tc>
          <w:tcPr>
            <w:tcW w:w="237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 xml:space="preserve">Green </w:t>
            </w:r>
          </w:p>
        </w:tc>
        <w:tc>
          <w:tcPr>
            <w:tcW w:w="2377" w:type="dxa"/>
            <w:tcBorders>
              <w:top w:val="single" w:sz="8" w:space="0" w:color="000000"/>
              <w:left w:val="single" w:sz="8" w:space="0" w:color="000000"/>
              <w:bottom w:val="single" w:sz="8" w:space="0" w:color="000000"/>
              <w:right w:val="single" w:sz="8" w:space="0" w:color="000000"/>
            </w:tcBorders>
            <w:shd w:val="clear" w:color="auto" w:fill="F79646"/>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Amber</w:t>
            </w:r>
          </w:p>
        </w:tc>
        <w:tc>
          <w:tcPr>
            <w:tcW w:w="2377" w:type="dxa"/>
            <w:tcBorders>
              <w:top w:val="single" w:sz="8" w:space="0" w:color="000000"/>
              <w:left w:val="single" w:sz="8" w:space="0" w:color="000000"/>
              <w:bottom w:val="single" w:sz="8" w:space="0" w:color="000000"/>
              <w:right w:val="single" w:sz="8" w:space="0" w:color="000000"/>
            </w:tcBorders>
            <w:shd w:val="clear" w:color="auto" w:fill="FF0000"/>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Red</w:t>
            </w:r>
          </w:p>
        </w:tc>
      </w:tr>
      <w:tr>
        <w:trPr>
          <w:trHeight w:val="823"/>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Attendance</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Above 95% for the ½ term</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94% - 95% this ½ term</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Below 90% this ½ term</w:t>
            </w:r>
          </w:p>
        </w:tc>
      </w:tr>
      <w:tr>
        <w:trPr>
          <w:trHeight w:val="1252"/>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Behaviour</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Excellent, trustworthy and responsible</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Usually acceptable but has need reminders about expectations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Some poor or challenging behaviour; has led to some time being wasted</w:t>
            </w:r>
          </w:p>
        </w:tc>
      </w:tr>
      <w:tr>
        <w:trPr>
          <w:trHeight w:val="1296"/>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 xml:space="preserve">Uniform </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Is smart and always has everything s/he needs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Is usually smart. Does not always have swimming kit/PE kit/book bag</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Is not smart. Usually does not have swimming kit/PE kit/book bag</w:t>
            </w:r>
          </w:p>
        </w:tc>
      </w:tr>
      <w:tr>
        <w:trPr>
          <w:trHeight w:val="1647"/>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Effort</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 xml:space="preserve">Consistently good effort, </w:t>
            </w:r>
            <w:proofErr w:type="spellStart"/>
            <w:r>
              <w:rPr>
                <w:rFonts w:asciiTheme="minorHAnsi" w:hAnsiTheme="minorHAnsi"/>
                <w:color w:val="000000"/>
                <w:kern w:val="24"/>
                <w:sz w:val="22"/>
                <w:szCs w:val="22"/>
                <w:lang w:eastAsia="en-GB"/>
              </w:rPr>
              <w:t>self motivated</w:t>
            </w:r>
            <w:proofErr w:type="spellEnd"/>
            <w:r>
              <w:rPr>
                <w:rFonts w:asciiTheme="minorHAnsi" w:hAnsiTheme="minorHAnsi"/>
                <w:color w:val="000000"/>
                <w:kern w:val="24"/>
                <w:sz w:val="22"/>
                <w:szCs w:val="22"/>
                <w:lang w:eastAsia="en-GB"/>
              </w:rPr>
              <w:t>, tasks completed</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Usually good effort, sometimes needs reminders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Rarely good effort, refusal, tasks often incomplete</w:t>
            </w:r>
          </w:p>
        </w:tc>
      </w:tr>
      <w:tr>
        <w:trPr>
          <w:trHeight w:val="823"/>
        </w:trPr>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progress</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Is on Target</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Is one sub – level behind</w:t>
            </w:r>
          </w:p>
        </w:tc>
        <w:tc>
          <w:tcPr>
            <w:tcW w:w="2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pPr>
              <w:jc w:val="both"/>
              <w:rPr>
                <w:rFonts w:asciiTheme="minorHAnsi" w:hAnsiTheme="minorHAnsi" w:cs="Arial"/>
                <w:sz w:val="22"/>
                <w:szCs w:val="22"/>
                <w:lang w:eastAsia="en-GB"/>
              </w:rPr>
            </w:pPr>
            <w:r>
              <w:rPr>
                <w:rFonts w:asciiTheme="minorHAnsi" w:hAnsiTheme="minorHAnsi"/>
                <w:color w:val="000000"/>
                <w:kern w:val="24"/>
                <w:sz w:val="22"/>
                <w:szCs w:val="22"/>
                <w:lang w:eastAsia="en-GB"/>
              </w:rPr>
              <w:t>Is more than one sub-level behind</w:t>
            </w:r>
          </w:p>
        </w:tc>
      </w:tr>
    </w:tbl>
    <w:p>
      <w:pPr>
        <w:spacing w:before="100" w:beforeAutospacing="1" w:after="100" w:afterAutospacing="1"/>
        <w:jc w:val="both"/>
        <w:rPr>
          <w:rFonts w:asciiTheme="minorHAnsi" w:hAnsiTheme="minorHAnsi"/>
          <w:b/>
          <w:bCs/>
          <w:sz w:val="22"/>
          <w:szCs w:val="22"/>
          <w:lang w:eastAsia="en-GB"/>
        </w:rPr>
      </w:pPr>
    </w:p>
    <w:p>
      <w:pPr>
        <w:spacing w:before="100" w:beforeAutospacing="1" w:after="100" w:afterAutospacing="1"/>
        <w:jc w:val="both"/>
        <w:rPr>
          <w:rFonts w:asciiTheme="minorHAnsi" w:hAnsiTheme="minorHAnsi"/>
          <w:sz w:val="22"/>
          <w:szCs w:val="22"/>
          <w:lang w:eastAsia="en-GB"/>
        </w:rPr>
      </w:pPr>
      <w:r>
        <w:rPr>
          <w:rFonts w:asciiTheme="minorHAnsi" w:hAnsiTheme="minorHAnsi"/>
          <w:b/>
          <w:bCs/>
          <w:sz w:val="22"/>
          <w:szCs w:val="22"/>
          <w:lang w:eastAsia="en-GB"/>
        </w:rPr>
        <w:lastRenderedPageBreak/>
        <w:t>Communication and parental partnership</w:t>
      </w:r>
      <w:r>
        <w:rPr>
          <w:rFonts w:asciiTheme="minorHAnsi" w:hAnsiTheme="minorHAnsi"/>
          <w:sz w:val="22"/>
          <w:szCs w:val="22"/>
          <w:lang w:eastAsia="en-GB"/>
        </w:rPr>
        <w:t xml:space="preserve"> </w:t>
      </w:r>
    </w:p>
    <w:p>
      <w:pPr>
        <w:spacing w:before="100" w:beforeAutospacing="1" w:after="100" w:afterAutospacing="1"/>
        <w:jc w:val="both"/>
        <w:rPr>
          <w:rFonts w:asciiTheme="minorHAnsi" w:hAnsiTheme="minorHAnsi"/>
          <w:sz w:val="22"/>
          <w:szCs w:val="22"/>
          <w:lang w:eastAsia="en-GB"/>
        </w:rPr>
      </w:pPr>
      <w:r>
        <w:rPr>
          <w:rFonts w:asciiTheme="minorHAnsi" w:hAnsiTheme="minorHAnsi"/>
          <w:sz w:val="22"/>
          <w:szCs w:val="22"/>
          <w:lang w:eastAsia="en-GB"/>
        </w:rPr>
        <w:t>We give high priority to clear communication within the school and to a positive partnership with parents since these are crucial in promoting and maintaining high standards of behaviour.</w:t>
      </w:r>
      <w:r>
        <w:rPr>
          <w:rFonts w:asciiTheme="minorHAnsi" w:hAnsiTheme="minorHAnsi"/>
          <w:sz w:val="22"/>
          <w:szCs w:val="22"/>
          <w:lang w:eastAsia="en-GB"/>
        </w:rPr>
        <w:br/>
        <w:t>Where the behaviour of a child is giving cause for concern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 of concerns should be communicated to the Headteacher so that strategies can be discussed and agreed before more formal steps are required.</w:t>
      </w:r>
      <w:r>
        <w:rPr>
          <w:rFonts w:asciiTheme="minorHAnsi" w:hAnsiTheme="minorHAnsi"/>
          <w:sz w:val="22"/>
          <w:szCs w:val="22"/>
          <w:lang w:eastAsia="en-GB"/>
        </w:rPr>
        <w:br/>
        <w:t xml:space="preserve">A positive partnership with parents is crucial to building trust and developing a common approach to behaviour expectations and strategies for dealing with problems. Parental participation in many aspects of school life is encouraged. This participation assists the development of positive relationships in which parents are more likely to be responsive if the school requires their support in dealing with difficult issues of unacceptable behaviour. The school will communicate policy and expectations to parents. Where behaviour is causing concern parents will be informed at an early stage, and given an opportunity to discuss the situation. Parental support will be sought in devising a plan of action within this policy, and further disciplinary action will be discussed with the parents. </w:t>
      </w:r>
    </w:p>
    <w:p>
      <w:pPr>
        <w:spacing w:before="100" w:beforeAutospacing="1" w:after="100" w:afterAutospacing="1"/>
        <w:jc w:val="both"/>
        <w:rPr>
          <w:rFonts w:asciiTheme="minorHAnsi" w:hAnsiTheme="minorHAnsi"/>
          <w:sz w:val="22"/>
          <w:szCs w:val="22"/>
          <w:lang w:eastAsia="en-GB"/>
        </w:rPr>
      </w:pPr>
    </w:p>
    <w:p>
      <w:pPr>
        <w:jc w:val="both"/>
        <w:rPr>
          <w:rFonts w:asciiTheme="minorHAnsi" w:hAnsiTheme="minorHAnsi"/>
          <w:b/>
          <w:sz w:val="22"/>
          <w:szCs w:val="22"/>
        </w:rPr>
        <w:sectPr>
          <w:headerReference w:type="default" r:id="rId12"/>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pPr>
    </w:p>
    <w:p>
      <w:pPr>
        <w:jc w:val="both"/>
        <w:rPr>
          <w:rFonts w:asciiTheme="minorHAnsi" w:hAnsiTheme="minorHAnsi"/>
          <w:b/>
          <w:sz w:val="22"/>
          <w:szCs w:val="22"/>
        </w:rPr>
      </w:pPr>
      <w:r>
        <w:rPr>
          <w:rFonts w:asciiTheme="minorHAnsi" w:hAnsiTheme="minorHAnsi"/>
          <w:b/>
          <w:sz w:val="22"/>
          <w:szCs w:val="22"/>
        </w:rPr>
        <w:lastRenderedPageBreak/>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664"/>
        <w:gridCol w:w="1247"/>
        <w:gridCol w:w="2685"/>
        <w:gridCol w:w="2929"/>
        <w:gridCol w:w="3425"/>
      </w:tblGrid>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To be a good learner,</w:t>
            </w:r>
          </w:p>
          <w:p>
            <w:pPr>
              <w:jc w:val="both"/>
              <w:rPr>
                <w:rFonts w:asciiTheme="minorHAnsi" w:hAnsiTheme="minorHAnsi"/>
                <w:b/>
                <w:sz w:val="22"/>
                <w:szCs w:val="22"/>
              </w:rPr>
            </w:pPr>
            <w:proofErr w:type="gramStart"/>
            <w:r>
              <w:rPr>
                <w:rFonts w:asciiTheme="minorHAnsi" w:hAnsiTheme="minorHAnsi"/>
                <w:b/>
                <w:sz w:val="22"/>
                <w:szCs w:val="22"/>
              </w:rPr>
              <w:t>we</w:t>
            </w:r>
            <w:proofErr w:type="gramEnd"/>
            <w:r>
              <w:rPr>
                <w:rFonts w:asciiTheme="minorHAnsi" w:hAnsiTheme="minorHAnsi"/>
                <w:b/>
                <w:sz w:val="22"/>
                <w:szCs w:val="22"/>
              </w:rPr>
              <w:t xml:space="preserve"> need to be…</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Christian Values</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 xml:space="preserve">                                   </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Foundation Stage</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 xml:space="preserve">Key Stage 1     </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Key Stage 2</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Positive:</w:t>
            </w:r>
          </w:p>
          <w:p>
            <w:pPr>
              <w:jc w:val="both"/>
              <w:rPr>
                <w:rFonts w:asciiTheme="minorHAnsi" w:hAnsiTheme="minorHAnsi"/>
                <w:sz w:val="22"/>
                <w:szCs w:val="22"/>
              </w:rPr>
            </w:pPr>
            <w:r>
              <w:rPr>
                <w:rFonts w:asciiTheme="minorHAnsi" w:hAnsiTheme="minorHAnsi"/>
                <w:sz w:val="22"/>
                <w:szCs w:val="22"/>
              </w:rPr>
              <w:t>Encouraging others,</w:t>
            </w:r>
          </w:p>
          <w:p>
            <w:pPr>
              <w:jc w:val="both"/>
              <w:rPr>
                <w:rFonts w:asciiTheme="minorHAnsi" w:hAnsiTheme="minorHAnsi"/>
                <w:sz w:val="22"/>
                <w:szCs w:val="22"/>
              </w:rPr>
            </w:pPr>
            <w:r>
              <w:rPr>
                <w:rFonts w:asciiTheme="minorHAnsi" w:hAnsiTheme="minorHAnsi"/>
                <w:sz w:val="22"/>
                <w:szCs w:val="22"/>
              </w:rPr>
              <w:t xml:space="preserve">Happy, </w:t>
            </w:r>
            <w:proofErr w:type="spellStart"/>
            <w:r>
              <w:rPr>
                <w:rFonts w:asciiTheme="minorHAnsi" w:hAnsiTheme="minorHAnsi"/>
                <w:sz w:val="22"/>
                <w:szCs w:val="22"/>
              </w:rPr>
              <w:t>self belief</w:t>
            </w:r>
            <w:proofErr w:type="spellEnd"/>
            <w:r>
              <w:rPr>
                <w:rFonts w:asciiTheme="minorHAnsi" w:hAnsiTheme="minorHAnsi"/>
                <w:sz w:val="22"/>
                <w:szCs w:val="22"/>
              </w:rPr>
              <w:t xml:space="preserve"> (not</w:t>
            </w:r>
          </w:p>
          <w:p>
            <w:pPr>
              <w:jc w:val="both"/>
              <w:rPr>
                <w:rFonts w:asciiTheme="minorHAnsi" w:hAnsiTheme="minorHAnsi"/>
                <w:sz w:val="22"/>
                <w:szCs w:val="22"/>
              </w:rPr>
            </w:pPr>
            <w:r>
              <w:rPr>
                <w:rFonts w:asciiTheme="minorHAnsi" w:hAnsiTheme="minorHAnsi"/>
                <w:sz w:val="22"/>
                <w:szCs w:val="22"/>
              </w:rPr>
              <w:t>moaning) even when</w:t>
            </w:r>
          </w:p>
          <w:p>
            <w:pPr>
              <w:jc w:val="both"/>
              <w:rPr>
                <w:rFonts w:asciiTheme="minorHAnsi" w:hAnsiTheme="minorHAnsi"/>
                <w:sz w:val="22"/>
                <w:szCs w:val="22"/>
              </w:rPr>
            </w:pPr>
            <w:r>
              <w:rPr>
                <w:rFonts w:asciiTheme="minorHAnsi" w:hAnsiTheme="minorHAnsi"/>
                <w:sz w:val="22"/>
                <w:szCs w:val="22"/>
              </w:rPr>
              <w:t>things are tough,</w:t>
            </w:r>
          </w:p>
          <w:p>
            <w:pPr>
              <w:jc w:val="both"/>
              <w:rPr>
                <w:rFonts w:asciiTheme="minorHAnsi" w:hAnsiTheme="minorHAnsi"/>
                <w:sz w:val="22"/>
                <w:szCs w:val="22"/>
              </w:rPr>
            </w:pPr>
            <w:r>
              <w:rPr>
                <w:rFonts w:asciiTheme="minorHAnsi" w:hAnsiTheme="minorHAnsi"/>
                <w:sz w:val="22"/>
                <w:szCs w:val="22"/>
              </w:rPr>
              <w:t>celebrating the good in</w:t>
            </w:r>
          </w:p>
          <w:p>
            <w:pPr>
              <w:jc w:val="both"/>
              <w:rPr>
                <w:rFonts w:asciiTheme="minorHAnsi" w:hAnsiTheme="minorHAnsi"/>
                <w:sz w:val="22"/>
                <w:szCs w:val="22"/>
              </w:rPr>
            </w:pPr>
            <w:r>
              <w:rPr>
                <w:rFonts w:asciiTheme="minorHAnsi" w:hAnsiTheme="minorHAnsi"/>
                <w:sz w:val="22"/>
                <w:szCs w:val="22"/>
              </w:rPr>
              <w:t xml:space="preserve">things makes other </w:t>
            </w:r>
          </w:p>
          <w:p>
            <w:pPr>
              <w:jc w:val="both"/>
              <w:rPr>
                <w:rFonts w:asciiTheme="minorHAnsi" w:hAnsiTheme="minorHAnsi"/>
                <w:sz w:val="22"/>
                <w:szCs w:val="22"/>
              </w:rPr>
            </w:pPr>
            <w:r>
              <w:rPr>
                <w:rFonts w:asciiTheme="minorHAnsi" w:hAnsiTheme="minorHAnsi"/>
                <w:sz w:val="22"/>
                <w:szCs w:val="22"/>
              </w:rPr>
              <w:t>people smile</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Hope</w:t>
            </w:r>
          </w:p>
          <w:p>
            <w:pPr>
              <w:jc w:val="both"/>
              <w:rPr>
                <w:rFonts w:asciiTheme="minorHAnsi" w:hAnsiTheme="minorHAnsi"/>
                <w:b/>
                <w:sz w:val="22"/>
                <w:szCs w:val="22"/>
              </w:rPr>
            </w:pPr>
            <w:r>
              <w:rPr>
                <w:rFonts w:asciiTheme="minorHAnsi" w:hAnsiTheme="minorHAnsi"/>
                <w:b/>
                <w:sz w:val="22"/>
                <w:szCs w:val="22"/>
              </w:rPr>
              <w:t>Thankfulness</w:t>
            </w:r>
          </w:p>
          <w:p>
            <w:pPr>
              <w:jc w:val="both"/>
              <w:rPr>
                <w:rFonts w:asciiTheme="minorHAnsi" w:hAnsiTheme="minorHAnsi"/>
                <w:b/>
                <w:sz w:val="22"/>
                <w:szCs w:val="22"/>
              </w:rPr>
            </w:pPr>
            <w:r>
              <w:rPr>
                <w:rFonts w:asciiTheme="minorHAnsi" w:hAnsiTheme="minorHAnsi"/>
                <w:b/>
                <w:sz w:val="22"/>
                <w:szCs w:val="22"/>
              </w:rPr>
              <w:t>Encouragement</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What are</w:t>
            </w:r>
          </w:p>
          <w:p>
            <w:pPr>
              <w:jc w:val="both"/>
              <w:rPr>
                <w:rFonts w:asciiTheme="minorHAnsi" w:hAnsiTheme="minorHAnsi"/>
                <w:sz w:val="22"/>
                <w:szCs w:val="22"/>
              </w:rPr>
            </w:pPr>
            <w:r>
              <w:rPr>
                <w:rFonts w:asciiTheme="minorHAnsi" w:hAnsiTheme="minorHAnsi"/>
                <w:sz w:val="22"/>
                <w:szCs w:val="22"/>
              </w:rPr>
              <w:t>we doing</w:t>
            </w:r>
          </w:p>
          <w:p>
            <w:pPr>
              <w:jc w:val="both"/>
              <w:rPr>
                <w:rFonts w:asciiTheme="minorHAnsi" w:hAnsiTheme="minorHAnsi"/>
                <w:sz w:val="22"/>
                <w:szCs w:val="22"/>
              </w:rPr>
            </w:pPr>
            <w:proofErr w:type="gramStart"/>
            <w:r>
              <w:rPr>
                <w:rFonts w:asciiTheme="minorHAnsi" w:hAnsiTheme="minorHAnsi"/>
                <w:sz w:val="22"/>
                <w:szCs w:val="22"/>
              </w:rPr>
              <w:t>today</w:t>
            </w:r>
            <w:proofErr w:type="gramEnd"/>
            <w:r>
              <w:rPr>
                <w:rFonts w:asciiTheme="minorHAnsi" w:hAnsiTheme="minorHAnsi"/>
                <w:sz w:val="22"/>
                <w:szCs w:val="22"/>
              </w:rPr>
              <w:t>……</w:t>
            </w:r>
          </w:p>
          <w:p>
            <w:pPr>
              <w:jc w:val="both"/>
              <w:rPr>
                <w:rFonts w:asciiTheme="minorHAnsi" w:hAnsiTheme="minorHAnsi"/>
                <w:sz w:val="22"/>
                <w:szCs w:val="22"/>
              </w:rPr>
            </w:pPr>
            <w:r>
              <w:rPr>
                <w:rFonts w:asciiTheme="minorHAnsi" w:hAnsiTheme="minorHAnsi"/>
                <w:sz w:val="22"/>
                <w:szCs w:val="22"/>
              </w:rPr>
              <w:t>I can’t</w:t>
            </w:r>
          </w:p>
          <w:p>
            <w:pPr>
              <w:jc w:val="both"/>
              <w:rPr>
                <w:rFonts w:asciiTheme="minorHAnsi" w:hAnsiTheme="minorHAnsi"/>
                <w:sz w:val="22"/>
                <w:szCs w:val="22"/>
              </w:rPr>
            </w:pPr>
            <w:proofErr w:type="gramStart"/>
            <w:r>
              <w:rPr>
                <w:rFonts w:asciiTheme="minorHAnsi" w:hAnsiTheme="minorHAnsi"/>
                <w:sz w:val="22"/>
                <w:szCs w:val="22"/>
              </w:rPr>
              <w:t>wait !!!</w:t>
            </w:r>
            <w:proofErr w:type="gramEnd"/>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Smiling, overcoming and</w:t>
            </w:r>
          </w:p>
          <w:p>
            <w:pPr>
              <w:jc w:val="both"/>
              <w:rPr>
                <w:rFonts w:asciiTheme="minorHAnsi" w:hAnsiTheme="minorHAnsi"/>
                <w:sz w:val="22"/>
                <w:szCs w:val="22"/>
              </w:rPr>
            </w:pPr>
            <w:r>
              <w:rPr>
                <w:rFonts w:asciiTheme="minorHAnsi" w:hAnsiTheme="minorHAnsi"/>
                <w:sz w:val="22"/>
                <w:szCs w:val="22"/>
              </w:rPr>
              <w:t>ignoring barriers,</w:t>
            </w:r>
          </w:p>
          <w:p>
            <w:pPr>
              <w:jc w:val="both"/>
              <w:rPr>
                <w:rFonts w:asciiTheme="minorHAnsi" w:hAnsiTheme="minorHAnsi"/>
                <w:sz w:val="22"/>
                <w:szCs w:val="22"/>
              </w:rPr>
            </w:pPr>
            <w:r>
              <w:rPr>
                <w:rFonts w:asciiTheme="minorHAnsi" w:hAnsiTheme="minorHAnsi"/>
                <w:sz w:val="22"/>
                <w:szCs w:val="22"/>
              </w:rPr>
              <w:t>interested in talking to</w:t>
            </w:r>
          </w:p>
          <w:p>
            <w:pPr>
              <w:jc w:val="both"/>
              <w:rPr>
                <w:rFonts w:asciiTheme="minorHAnsi" w:hAnsiTheme="minorHAnsi"/>
                <w:sz w:val="22"/>
                <w:szCs w:val="22"/>
              </w:rPr>
            </w:pPr>
            <w:r>
              <w:rPr>
                <w:rFonts w:asciiTheme="minorHAnsi" w:hAnsiTheme="minorHAnsi"/>
                <w:sz w:val="22"/>
                <w:szCs w:val="22"/>
              </w:rPr>
              <w:t>others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Smiling, working with others well,</w:t>
            </w:r>
          </w:p>
          <w:p>
            <w:pPr>
              <w:jc w:val="both"/>
              <w:rPr>
                <w:rFonts w:asciiTheme="minorHAnsi" w:hAnsiTheme="minorHAnsi"/>
                <w:sz w:val="22"/>
                <w:szCs w:val="22"/>
              </w:rPr>
            </w:pPr>
            <w:r>
              <w:rPr>
                <w:rFonts w:asciiTheme="minorHAnsi" w:hAnsiTheme="minorHAnsi"/>
                <w:sz w:val="22"/>
                <w:szCs w:val="22"/>
              </w:rPr>
              <w:t xml:space="preserve">holding </w:t>
            </w:r>
          </w:p>
          <w:p>
            <w:pPr>
              <w:jc w:val="both"/>
              <w:rPr>
                <w:rFonts w:asciiTheme="minorHAnsi" w:hAnsiTheme="minorHAnsi"/>
                <w:sz w:val="22"/>
                <w:szCs w:val="22"/>
              </w:rPr>
            </w:pPr>
            <w:r>
              <w:rPr>
                <w:rFonts w:asciiTheme="minorHAnsi" w:hAnsiTheme="minorHAnsi"/>
                <w:sz w:val="22"/>
                <w:szCs w:val="22"/>
              </w:rPr>
              <w:t xml:space="preserve">their head up high, </w:t>
            </w:r>
          </w:p>
          <w:p>
            <w:pPr>
              <w:jc w:val="both"/>
              <w:rPr>
                <w:rFonts w:asciiTheme="minorHAnsi" w:hAnsiTheme="minorHAnsi"/>
                <w:sz w:val="22"/>
                <w:szCs w:val="22"/>
              </w:rPr>
            </w:pPr>
            <w:r>
              <w:rPr>
                <w:rFonts w:asciiTheme="minorHAnsi" w:hAnsiTheme="minorHAnsi"/>
                <w:sz w:val="22"/>
                <w:szCs w:val="22"/>
              </w:rPr>
              <w:t>makes learning fun</w:t>
            </w:r>
          </w:p>
          <w:p>
            <w:pPr>
              <w:jc w:val="both"/>
              <w:rPr>
                <w:rFonts w:asciiTheme="minorHAnsi" w:hAnsiTheme="minorHAnsi"/>
                <w:sz w:val="22"/>
                <w:szCs w:val="22"/>
              </w:rPr>
            </w:pPr>
            <w:r>
              <w:rPr>
                <w:rFonts w:asciiTheme="minorHAnsi" w:hAnsiTheme="minorHAnsi"/>
                <w:sz w:val="22"/>
                <w:szCs w:val="22"/>
              </w:rPr>
              <w:t xml:space="preserve">e.g. when accessing </w:t>
            </w:r>
          </w:p>
          <w:p>
            <w:pPr>
              <w:jc w:val="both"/>
              <w:rPr>
                <w:rFonts w:asciiTheme="minorHAnsi" w:hAnsiTheme="minorHAnsi"/>
                <w:sz w:val="22"/>
                <w:szCs w:val="22"/>
              </w:rPr>
            </w:pPr>
            <w:r>
              <w:rPr>
                <w:rFonts w:asciiTheme="minorHAnsi" w:hAnsiTheme="minorHAnsi"/>
                <w:sz w:val="22"/>
                <w:szCs w:val="22"/>
              </w:rPr>
              <w:t>continuous provision</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Tackling problems with a </w:t>
            </w:r>
          </w:p>
          <w:p>
            <w:pPr>
              <w:jc w:val="both"/>
              <w:rPr>
                <w:rFonts w:asciiTheme="minorHAnsi" w:hAnsiTheme="minorHAnsi"/>
                <w:sz w:val="22"/>
                <w:szCs w:val="22"/>
              </w:rPr>
            </w:pPr>
            <w:r>
              <w:rPr>
                <w:rFonts w:asciiTheme="minorHAnsi" w:hAnsiTheme="minorHAnsi"/>
                <w:sz w:val="22"/>
                <w:szCs w:val="22"/>
              </w:rPr>
              <w:t>smile, not giving excuses</w:t>
            </w:r>
          </w:p>
          <w:p>
            <w:pPr>
              <w:jc w:val="both"/>
              <w:rPr>
                <w:rFonts w:asciiTheme="minorHAnsi" w:hAnsiTheme="minorHAnsi"/>
                <w:sz w:val="22"/>
                <w:szCs w:val="22"/>
              </w:rPr>
            </w:pPr>
            <w:r>
              <w:rPr>
                <w:rFonts w:asciiTheme="minorHAnsi" w:hAnsiTheme="minorHAnsi"/>
                <w:sz w:val="22"/>
                <w:szCs w:val="22"/>
              </w:rPr>
              <w:t>leads conversations</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Motivated:</w:t>
            </w:r>
          </w:p>
          <w:p>
            <w:pPr>
              <w:jc w:val="both"/>
              <w:rPr>
                <w:rFonts w:asciiTheme="minorHAnsi" w:hAnsiTheme="minorHAnsi"/>
                <w:sz w:val="22"/>
                <w:szCs w:val="22"/>
              </w:rPr>
            </w:pPr>
            <w:r>
              <w:rPr>
                <w:rFonts w:asciiTheme="minorHAnsi" w:hAnsiTheme="minorHAnsi"/>
                <w:sz w:val="22"/>
                <w:szCs w:val="22"/>
              </w:rPr>
              <w:t>Have get up and go,</w:t>
            </w:r>
          </w:p>
          <w:p>
            <w:pPr>
              <w:jc w:val="both"/>
              <w:rPr>
                <w:rFonts w:asciiTheme="minorHAnsi" w:hAnsiTheme="minorHAnsi"/>
                <w:sz w:val="22"/>
                <w:szCs w:val="22"/>
              </w:rPr>
            </w:pPr>
            <w:r>
              <w:rPr>
                <w:rFonts w:asciiTheme="minorHAnsi" w:hAnsiTheme="minorHAnsi"/>
                <w:sz w:val="22"/>
                <w:szCs w:val="22"/>
              </w:rPr>
              <w:t>Enthusiastic, try your best,</w:t>
            </w:r>
          </w:p>
          <w:p>
            <w:pPr>
              <w:jc w:val="both"/>
              <w:rPr>
                <w:rFonts w:asciiTheme="minorHAnsi" w:hAnsiTheme="minorHAnsi"/>
                <w:sz w:val="22"/>
                <w:szCs w:val="22"/>
              </w:rPr>
            </w:pPr>
            <w:r>
              <w:rPr>
                <w:rFonts w:asciiTheme="minorHAnsi" w:hAnsiTheme="minorHAnsi"/>
                <w:sz w:val="22"/>
                <w:szCs w:val="22"/>
              </w:rPr>
              <w:t>want to learn, thirst for learning,</w:t>
            </w:r>
          </w:p>
          <w:p>
            <w:pPr>
              <w:jc w:val="both"/>
              <w:rPr>
                <w:rFonts w:asciiTheme="minorHAnsi" w:hAnsiTheme="minorHAnsi"/>
                <w:sz w:val="22"/>
                <w:szCs w:val="22"/>
              </w:rPr>
            </w:pPr>
            <w:r>
              <w:rPr>
                <w:rFonts w:asciiTheme="minorHAnsi" w:hAnsiTheme="minorHAnsi"/>
                <w:sz w:val="22"/>
                <w:szCs w:val="22"/>
              </w:rPr>
              <w:t>want to be better</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 xml:space="preserve">Hope </w:t>
            </w:r>
          </w:p>
          <w:p>
            <w:pPr>
              <w:jc w:val="both"/>
              <w:rPr>
                <w:rFonts w:asciiTheme="minorHAnsi" w:hAnsiTheme="minorHAnsi"/>
                <w:b/>
                <w:sz w:val="22"/>
                <w:szCs w:val="22"/>
              </w:rPr>
            </w:pPr>
            <w:r>
              <w:rPr>
                <w:rFonts w:asciiTheme="minorHAnsi" w:hAnsiTheme="minorHAnsi"/>
                <w:b/>
                <w:sz w:val="22"/>
                <w:szCs w:val="22"/>
              </w:rPr>
              <w:t>Peace</w:t>
            </w:r>
          </w:p>
          <w:p>
            <w:pPr>
              <w:jc w:val="both"/>
              <w:rPr>
                <w:rFonts w:asciiTheme="minorHAnsi" w:hAnsiTheme="minorHAnsi"/>
                <w:b/>
                <w:sz w:val="22"/>
                <w:szCs w:val="22"/>
              </w:rPr>
            </w:pPr>
          </w:p>
          <w:p>
            <w:pPr>
              <w:jc w:val="both"/>
              <w:rPr>
                <w:rFonts w:asciiTheme="minorHAnsi" w:hAnsiTheme="minorHAnsi"/>
                <w:b/>
                <w:sz w:val="22"/>
                <w:szCs w:val="22"/>
              </w:rPr>
            </w:pPr>
          </w:p>
          <w:p>
            <w:pPr>
              <w:jc w:val="both"/>
              <w:rPr>
                <w:rFonts w:asciiTheme="minorHAnsi" w:hAnsiTheme="minorHAnsi"/>
                <w:b/>
                <w:sz w:val="22"/>
                <w:szCs w:val="22"/>
              </w:rPr>
            </w:pP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‘I will….’</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Excited about learning, </w:t>
            </w:r>
          </w:p>
          <w:p>
            <w:pPr>
              <w:jc w:val="both"/>
              <w:rPr>
                <w:rFonts w:asciiTheme="minorHAnsi" w:hAnsiTheme="minorHAnsi"/>
                <w:sz w:val="22"/>
                <w:szCs w:val="22"/>
              </w:rPr>
            </w:pPr>
            <w:r>
              <w:rPr>
                <w:rFonts w:asciiTheme="minorHAnsi" w:hAnsiTheme="minorHAnsi"/>
                <w:sz w:val="22"/>
                <w:szCs w:val="22"/>
              </w:rPr>
              <w:t>asks questions about their environment, celebrates</w:t>
            </w:r>
          </w:p>
          <w:p>
            <w:pPr>
              <w:jc w:val="both"/>
              <w:rPr>
                <w:rFonts w:asciiTheme="minorHAnsi" w:hAnsiTheme="minorHAnsi"/>
                <w:sz w:val="22"/>
                <w:szCs w:val="22"/>
              </w:rPr>
            </w:pPr>
            <w:r>
              <w:rPr>
                <w:rFonts w:asciiTheme="minorHAnsi" w:hAnsiTheme="minorHAnsi"/>
                <w:sz w:val="22"/>
                <w:szCs w:val="22"/>
              </w:rPr>
              <w:t>achievements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Celebrates achievement,</w:t>
            </w:r>
          </w:p>
          <w:p>
            <w:pPr>
              <w:jc w:val="both"/>
              <w:rPr>
                <w:rFonts w:asciiTheme="minorHAnsi" w:hAnsiTheme="minorHAnsi"/>
                <w:sz w:val="22"/>
                <w:szCs w:val="22"/>
              </w:rPr>
            </w:pPr>
            <w:r>
              <w:rPr>
                <w:rFonts w:asciiTheme="minorHAnsi" w:hAnsiTheme="minorHAnsi"/>
                <w:sz w:val="22"/>
                <w:szCs w:val="22"/>
              </w:rPr>
              <w:t>Joins in to the best of their ability with whole class and group work</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Knows their targets and how they are going to get there, celebrates achievements and can accept praise</w:t>
            </w:r>
          </w:p>
          <w:p>
            <w:pPr>
              <w:jc w:val="both"/>
              <w:rPr>
                <w:rFonts w:asciiTheme="minorHAnsi" w:hAnsiTheme="minorHAnsi"/>
                <w:sz w:val="22"/>
                <w:szCs w:val="22"/>
              </w:rPr>
            </w:pPr>
            <w:r>
              <w:rPr>
                <w:rFonts w:asciiTheme="minorHAnsi" w:hAnsiTheme="minorHAnsi"/>
                <w:sz w:val="22"/>
                <w:szCs w:val="22"/>
              </w:rPr>
              <w:t xml:space="preserve">Joins in all tasks, takes responsibility </w:t>
            </w:r>
          </w:p>
          <w:p>
            <w:pPr>
              <w:jc w:val="both"/>
              <w:rPr>
                <w:rFonts w:asciiTheme="minorHAnsi" w:hAnsiTheme="minorHAnsi"/>
                <w:sz w:val="22"/>
                <w:szCs w:val="22"/>
              </w:rPr>
            </w:pPr>
            <w:r>
              <w:rPr>
                <w:rFonts w:asciiTheme="minorHAnsi" w:hAnsiTheme="minorHAnsi"/>
                <w:sz w:val="22"/>
                <w:szCs w:val="22"/>
              </w:rPr>
              <w:t>for own learning, completes tasks</w:t>
            </w:r>
          </w:p>
          <w:p>
            <w:pPr>
              <w:jc w:val="both"/>
              <w:rPr>
                <w:rFonts w:asciiTheme="minorHAnsi" w:hAnsiTheme="minorHAnsi"/>
                <w:sz w:val="22"/>
                <w:szCs w:val="22"/>
              </w:rPr>
            </w:pPr>
            <w:r>
              <w:rPr>
                <w:rFonts w:asciiTheme="minorHAnsi" w:hAnsiTheme="minorHAnsi"/>
                <w:sz w:val="22"/>
                <w:szCs w:val="22"/>
              </w:rPr>
              <w:t>at home</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Confident:</w:t>
            </w:r>
          </w:p>
          <w:p>
            <w:pPr>
              <w:jc w:val="both"/>
              <w:rPr>
                <w:rFonts w:asciiTheme="minorHAnsi" w:hAnsiTheme="minorHAnsi"/>
                <w:sz w:val="22"/>
                <w:szCs w:val="22"/>
              </w:rPr>
            </w:pPr>
            <w:r>
              <w:rPr>
                <w:rFonts w:asciiTheme="minorHAnsi" w:hAnsiTheme="minorHAnsi"/>
                <w:sz w:val="22"/>
                <w:szCs w:val="22"/>
              </w:rPr>
              <w:t xml:space="preserve">Not too shy or arrogant, believing they can succeed </w:t>
            </w:r>
          </w:p>
          <w:p>
            <w:pPr>
              <w:jc w:val="both"/>
              <w:rPr>
                <w:rFonts w:asciiTheme="minorHAnsi" w:hAnsiTheme="minorHAnsi"/>
                <w:sz w:val="22"/>
                <w:szCs w:val="22"/>
              </w:rPr>
            </w:pPr>
            <w:r>
              <w:rPr>
                <w:rFonts w:asciiTheme="minorHAnsi" w:hAnsiTheme="minorHAnsi"/>
                <w:sz w:val="22"/>
                <w:szCs w:val="22"/>
              </w:rPr>
              <w:t>or do well</w:t>
            </w:r>
          </w:p>
          <w:p>
            <w:pPr>
              <w:jc w:val="both"/>
              <w:rPr>
                <w:rFonts w:asciiTheme="minorHAnsi" w:hAnsiTheme="minorHAnsi"/>
                <w:sz w:val="22"/>
                <w:szCs w:val="22"/>
              </w:rPr>
            </w:pPr>
          </w:p>
          <w:p>
            <w:pPr>
              <w:jc w:val="both"/>
              <w:rPr>
                <w:rFonts w:asciiTheme="minorHAnsi" w:hAnsiTheme="minorHAnsi"/>
                <w:sz w:val="22"/>
                <w:szCs w:val="22"/>
              </w:rPr>
            </w:pP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Humility</w:t>
            </w:r>
          </w:p>
          <w:p>
            <w:pPr>
              <w:jc w:val="both"/>
              <w:rPr>
                <w:rFonts w:asciiTheme="minorHAnsi" w:hAnsiTheme="minorHAnsi"/>
                <w:b/>
                <w:sz w:val="22"/>
                <w:szCs w:val="22"/>
              </w:rPr>
            </w:pPr>
            <w:r>
              <w:rPr>
                <w:rFonts w:asciiTheme="minorHAnsi" w:hAnsiTheme="minorHAnsi"/>
                <w:b/>
                <w:sz w:val="22"/>
                <w:szCs w:val="22"/>
              </w:rPr>
              <w:t>Trust</w:t>
            </w:r>
          </w:p>
          <w:p>
            <w:pPr>
              <w:jc w:val="both"/>
              <w:rPr>
                <w:rFonts w:asciiTheme="minorHAnsi" w:hAnsiTheme="minorHAnsi"/>
                <w:b/>
                <w:sz w:val="22"/>
                <w:szCs w:val="22"/>
              </w:rPr>
            </w:pPr>
          </w:p>
          <w:p>
            <w:pPr>
              <w:jc w:val="both"/>
              <w:rPr>
                <w:rFonts w:asciiTheme="minorHAnsi" w:hAnsiTheme="minorHAnsi"/>
                <w:b/>
                <w:sz w:val="22"/>
                <w:szCs w:val="22"/>
              </w:rPr>
            </w:pP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I can and</w:t>
            </w:r>
          </w:p>
          <w:p>
            <w:pPr>
              <w:jc w:val="both"/>
              <w:rPr>
                <w:rFonts w:asciiTheme="minorHAnsi" w:hAnsiTheme="minorHAnsi"/>
                <w:sz w:val="22"/>
                <w:szCs w:val="22"/>
              </w:rPr>
            </w:pPr>
            <w:r>
              <w:rPr>
                <w:rFonts w:asciiTheme="minorHAnsi" w:hAnsiTheme="minorHAnsi"/>
                <w:sz w:val="22"/>
                <w:szCs w:val="22"/>
              </w:rPr>
              <w:t>I am</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Responds to new things without getting upset. </w:t>
            </w:r>
          </w:p>
          <w:p>
            <w:pPr>
              <w:jc w:val="both"/>
              <w:rPr>
                <w:rFonts w:asciiTheme="minorHAnsi" w:hAnsiTheme="minorHAnsi"/>
                <w:sz w:val="22"/>
                <w:szCs w:val="22"/>
              </w:rPr>
            </w:pPr>
            <w:r>
              <w:rPr>
                <w:rFonts w:asciiTheme="minorHAnsi" w:hAnsiTheme="minorHAnsi"/>
                <w:sz w:val="22"/>
                <w:szCs w:val="22"/>
              </w:rPr>
              <w:t>Begins to appreciate what they are good at</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Has a good sense of self</w:t>
            </w:r>
          </w:p>
          <w:p>
            <w:pPr>
              <w:jc w:val="both"/>
              <w:rPr>
                <w:rFonts w:asciiTheme="minorHAnsi" w:hAnsiTheme="minorHAnsi"/>
                <w:sz w:val="22"/>
                <w:szCs w:val="22"/>
              </w:rPr>
            </w:pPr>
            <w:r>
              <w:rPr>
                <w:rFonts w:asciiTheme="minorHAnsi" w:hAnsiTheme="minorHAnsi"/>
                <w:sz w:val="22"/>
                <w:szCs w:val="22"/>
              </w:rPr>
              <w:t>Knows what they are good at</w:t>
            </w:r>
          </w:p>
          <w:p>
            <w:pPr>
              <w:jc w:val="both"/>
              <w:rPr>
                <w:rFonts w:asciiTheme="minorHAnsi" w:hAnsiTheme="minorHAnsi"/>
                <w:sz w:val="22"/>
                <w:szCs w:val="22"/>
              </w:rPr>
            </w:pP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Has a good sense of self</w:t>
            </w:r>
          </w:p>
          <w:p>
            <w:pPr>
              <w:jc w:val="both"/>
              <w:rPr>
                <w:rFonts w:asciiTheme="minorHAnsi" w:hAnsiTheme="minorHAnsi"/>
                <w:sz w:val="22"/>
                <w:szCs w:val="22"/>
              </w:rPr>
            </w:pPr>
            <w:r>
              <w:rPr>
                <w:rFonts w:asciiTheme="minorHAnsi" w:hAnsiTheme="minorHAnsi"/>
                <w:sz w:val="22"/>
                <w:szCs w:val="22"/>
              </w:rPr>
              <w:t>Knows what they are good at</w:t>
            </w:r>
          </w:p>
          <w:p>
            <w:pPr>
              <w:jc w:val="both"/>
              <w:rPr>
                <w:rFonts w:asciiTheme="minorHAnsi" w:hAnsiTheme="minorHAnsi"/>
                <w:sz w:val="22"/>
                <w:szCs w:val="22"/>
              </w:rPr>
            </w:pPr>
            <w:r>
              <w:rPr>
                <w:rFonts w:asciiTheme="minorHAnsi" w:hAnsiTheme="minorHAnsi"/>
                <w:sz w:val="22"/>
                <w:szCs w:val="22"/>
              </w:rPr>
              <w:t>and uses their strengths appropriately</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Curious:</w:t>
            </w:r>
          </w:p>
          <w:p>
            <w:pPr>
              <w:jc w:val="both"/>
              <w:rPr>
                <w:rFonts w:asciiTheme="minorHAnsi" w:hAnsiTheme="minorHAnsi"/>
                <w:sz w:val="22"/>
                <w:szCs w:val="22"/>
              </w:rPr>
            </w:pPr>
            <w:r>
              <w:rPr>
                <w:rFonts w:asciiTheme="minorHAnsi" w:hAnsiTheme="minorHAnsi"/>
                <w:sz w:val="22"/>
                <w:szCs w:val="22"/>
              </w:rPr>
              <w:t>Interested, asks questions inquisitive, tries things out</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Wisdom</w:t>
            </w:r>
          </w:p>
          <w:p>
            <w:pPr>
              <w:jc w:val="both"/>
              <w:rPr>
                <w:rFonts w:asciiTheme="minorHAnsi" w:hAnsiTheme="minorHAnsi"/>
                <w:b/>
                <w:sz w:val="22"/>
                <w:szCs w:val="22"/>
              </w:rPr>
            </w:pPr>
            <w:r>
              <w:rPr>
                <w:rFonts w:asciiTheme="minorHAnsi" w:hAnsiTheme="minorHAnsi"/>
                <w:b/>
                <w:sz w:val="22"/>
                <w:szCs w:val="22"/>
              </w:rPr>
              <w:t>Justice</w:t>
            </w:r>
          </w:p>
          <w:p>
            <w:pPr>
              <w:jc w:val="both"/>
              <w:rPr>
                <w:rFonts w:asciiTheme="minorHAnsi" w:hAnsiTheme="minorHAnsi"/>
                <w:b/>
                <w:sz w:val="22"/>
                <w:szCs w:val="22"/>
              </w:rPr>
            </w:pPr>
          </w:p>
          <w:p>
            <w:pPr>
              <w:jc w:val="both"/>
              <w:rPr>
                <w:rFonts w:asciiTheme="minorHAnsi" w:hAnsiTheme="minorHAnsi"/>
                <w:b/>
                <w:sz w:val="22"/>
                <w:szCs w:val="22"/>
              </w:rPr>
            </w:pP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‘What </w:t>
            </w:r>
          </w:p>
          <w:p>
            <w:pPr>
              <w:jc w:val="both"/>
              <w:rPr>
                <w:rFonts w:asciiTheme="minorHAnsi" w:hAnsiTheme="minorHAnsi"/>
                <w:sz w:val="22"/>
                <w:szCs w:val="22"/>
              </w:rPr>
            </w:pPr>
            <w:proofErr w:type="gramStart"/>
            <w:r>
              <w:rPr>
                <w:rFonts w:asciiTheme="minorHAnsi" w:hAnsiTheme="minorHAnsi"/>
                <w:sz w:val="22"/>
                <w:szCs w:val="22"/>
              </w:rPr>
              <w:t>would</w:t>
            </w:r>
            <w:proofErr w:type="gramEnd"/>
            <w:r>
              <w:rPr>
                <w:rFonts w:asciiTheme="minorHAnsi" w:hAnsiTheme="minorHAnsi"/>
                <w:sz w:val="22"/>
                <w:szCs w:val="22"/>
              </w:rPr>
              <w:t xml:space="preserve"> happen if…?</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Explores environment and resources, wants to know how things work,</w:t>
            </w:r>
          </w:p>
          <w:p>
            <w:pPr>
              <w:jc w:val="both"/>
              <w:rPr>
                <w:rFonts w:asciiTheme="minorHAnsi" w:hAnsiTheme="minorHAnsi"/>
                <w:sz w:val="22"/>
                <w:szCs w:val="22"/>
              </w:rPr>
            </w:pPr>
            <w:r>
              <w:rPr>
                <w:rFonts w:asciiTheme="minorHAnsi" w:hAnsiTheme="minorHAnsi"/>
                <w:sz w:val="22"/>
                <w:szCs w:val="22"/>
              </w:rPr>
              <w:t>investigation area</w:t>
            </w:r>
          </w:p>
          <w:p>
            <w:pPr>
              <w:jc w:val="both"/>
              <w:rPr>
                <w:rFonts w:asciiTheme="minorHAnsi" w:hAnsiTheme="minorHAnsi"/>
                <w:sz w:val="22"/>
                <w:szCs w:val="22"/>
              </w:rPr>
            </w:pP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Asks questions, forms</w:t>
            </w:r>
          </w:p>
          <w:p>
            <w:pPr>
              <w:jc w:val="both"/>
              <w:rPr>
                <w:rFonts w:asciiTheme="minorHAnsi" w:hAnsiTheme="minorHAnsi"/>
                <w:sz w:val="22"/>
                <w:szCs w:val="22"/>
              </w:rPr>
            </w:pPr>
            <w:r>
              <w:rPr>
                <w:rFonts w:asciiTheme="minorHAnsi" w:hAnsiTheme="minorHAnsi"/>
                <w:sz w:val="22"/>
                <w:szCs w:val="22"/>
              </w:rPr>
              <w:t>questions and researches to find answers, takes things apart to see how they work</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Asks well-formed questions,</w:t>
            </w:r>
          </w:p>
          <w:p>
            <w:pPr>
              <w:jc w:val="both"/>
              <w:rPr>
                <w:rFonts w:asciiTheme="minorHAnsi" w:hAnsiTheme="minorHAnsi"/>
                <w:sz w:val="22"/>
                <w:szCs w:val="22"/>
              </w:rPr>
            </w:pPr>
            <w:proofErr w:type="gramStart"/>
            <w:r>
              <w:rPr>
                <w:rFonts w:asciiTheme="minorHAnsi" w:hAnsiTheme="minorHAnsi"/>
                <w:sz w:val="22"/>
                <w:szCs w:val="22"/>
              </w:rPr>
              <w:t>extends</w:t>
            </w:r>
            <w:proofErr w:type="gramEnd"/>
            <w:r>
              <w:rPr>
                <w:rFonts w:asciiTheme="minorHAnsi" w:hAnsiTheme="minorHAnsi"/>
                <w:sz w:val="22"/>
                <w:szCs w:val="22"/>
              </w:rPr>
              <w:t xml:space="preserve"> research.</w:t>
            </w:r>
          </w:p>
        </w:tc>
      </w:tr>
    </w:tbl>
    <w:p>
      <w:pPr>
        <w:jc w:val="both"/>
        <w:rPr>
          <w:rFonts w:asciiTheme="minorHAnsi" w:hAnsiTheme="minorHAnsi"/>
          <w:b/>
          <w:sz w:val="22"/>
          <w:szCs w:val="22"/>
        </w:rPr>
      </w:pPr>
    </w:p>
    <w:p>
      <w:pPr>
        <w:jc w:val="both"/>
        <w:rPr>
          <w:rFonts w:asciiTheme="minorHAnsi" w:hAnsiTheme="minorHAnsi"/>
          <w:b/>
          <w:sz w:val="22"/>
          <w:szCs w:val="22"/>
        </w:rPr>
      </w:pPr>
    </w:p>
    <w:p>
      <w:pPr>
        <w:jc w:val="both"/>
        <w:rPr>
          <w:rFonts w:asciiTheme="minorHAnsi" w:hAnsiTheme="minorHAnsi"/>
          <w:b/>
          <w:sz w:val="22"/>
          <w:szCs w:val="22"/>
        </w:rPr>
      </w:pPr>
      <w:r>
        <w:rPr>
          <w:rFonts w:asciiTheme="minorHAnsi" w:hAnsiTheme="minorHAnsi"/>
          <w:b/>
          <w:sz w:val="22"/>
          <w:szCs w:val="22"/>
        </w:rPr>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685"/>
        <w:gridCol w:w="1196"/>
        <w:gridCol w:w="2717"/>
        <w:gridCol w:w="3243"/>
        <w:gridCol w:w="2861"/>
      </w:tblGrid>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To be a good learner,</w:t>
            </w:r>
          </w:p>
          <w:p>
            <w:pPr>
              <w:jc w:val="both"/>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we</w:t>
            </w:r>
            <w:proofErr w:type="gramEnd"/>
            <w:r>
              <w:rPr>
                <w:rFonts w:asciiTheme="minorHAnsi" w:hAnsiTheme="minorHAnsi"/>
                <w:b/>
                <w:sz w:val="22"/>
                <w:szCs w:val="22"/>
              </w:rPr>
              <w:t xml:space="preserve"> need to be…</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Christian Values</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 xml:space="preserve">                                   </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Foundation Stage</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 xml:space="preserve">Key Stage 1     </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Key Stage 2</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Independent:</w:t>
            </w:r>
          </w:p>
          <w:p>
            <w:pPr>
              <w:jc w:val="both"/>
              <w:rPr>
                <w:rFonts w:asciiTheme="minorHAnsi" w:hAnsiTheme="minorHAnsi"/>
                <w:sz w:val="22"/>
                <w:szCs w:val="22"/>
              </w:rPr>
            </w:pPr>
            <w:r>
              <w:rPr>
                <w:rFonts w:asciiTheme="minorHAnsi" w:hAnsiTheme="minorHAnsi"/>
                <w:sz w:val="22"/>
                <w:szCs w:val="22"/>
              </w:rPr>
              <w:t>Can do things on my own</w:t>
            </w:r>
          </w:p>
          <w:p>
            <w:pPr>
              <w:jc w:val="both"/>
              <w:rPr>
                <w:rFonts w:asciiTheme="minorHAnsi" w:hAnsiTheme="minorHAnsi"/>
                <w:sz w:val="22"/>
                <w:szCs w:val="22"/>
              </w:rPr>
            </w:pPr>
            <w:r>
              <w:rPr>
                <w:rFonts w:asciiTheme="minorHAnsi" w:hAnsiTheme="minorHAnsi"/>
                <w:sz w:val="22"/>
                <w:szCs w:val="22"/>
              </w:rPr>
              <w:t>knows what to do next</w:t>
            </w:r>
          </w:p>
          <w:p>
            <w:pPr>
              <w:jc w:val="both"/>
              <w:rPr>
                <w:rFonts w:asciiTheme="minorHAnsi" w:hAnsiTheme="minorHAnsi"/>
                <w:sz w:val="22"/>
                <w:szCs w:val="22"/>
              </w:rPr>
            </w:pPr>
            <w:r>
              <w:rPr>
                <w:rFonts w:asciiTheme="minorHAnsi" w:hAnsiTheme="minorHAnsi"/>
                <w:sz w:val="22"/>
                <w:szCs w:val="22"/>
              </w:rPr>
              <w:t>thinks for themselves</w:t>
            </w:r>
          </w:p>
          <w:p>
            <w:pPr>
              <w:jc w:val="both"/>
              <w:rPr>
                <w:rFonts w:asciiTheme="minorHAnsi" w:hAnsiTheme="minorHAnsi"/>
                <w:sz w:val="22"/>
                <w:szCs w:val="22"/>
              </w:rPr>
            </w:pPr>
            <w:r>
              <w:rPr>
                <w:rFonts w:asciiTheme="minorHAnsi" w:hAnsiTheme="minorHAnsi"/>
                <w:sz w:val="22"/>
                <w:szCs w:val="22"/>
              </w:rPr>
              <w:t>can make decisions</w:t>
            </w:r>
          </w:p>
          <w:p>
            <w:pPr>
              <w:jc w:val="both"/>
              <w:rPr>
                <w:rFonts w:asciiTheme="minorHAnsi" w:hAnsiTheme="minorHAnsi"/>
                <w:sz w:val="22"/>
                <w:szCs w:val="22"/>
              </w:rPr>
            </w:pP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Trust</w:t>
            </w:r>
          </w:p>
          <w:p>
            <w:pPr>
              <w:jc w:val="both"/>
              <w:rPr>
                <w:rFonts w:asciiTheme="minorHAnsi" w:hAnsiTheme="minorHAnsi"/>
                <w:b/>
                <w:sz w:val="22"/>
                <w:szCs w:val="22"/>
              </w:rPr>
            </w:pPr>
            <w:r>
              <w:rPr>
                <w:rFonts w:asciiTheme="minorHAnsi" w:hAnsiTheme="minorHAnsi"/>
                <w:b/>
                <w:sz w:val="22"/>
                <w:szCs w:val="22"/>
              </w:rPr>
              <w:t>Service</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‘I am going</w:t>
            </w:r>
          </w:p>
          <w:p>
            <w:pPr>
              <w:jc w:val="both"/>
              <w:rPr>
                <w:rFonts w:asciiTheme="minorHAnsi" w:hAnsiTheme="minorHAnsi"/>
                <w:sz w:val="22"/>
                <w:szCs w:val="22"/>
              </w:rPr>
            </w:pPr>
            <w:r>
              <w:rPr>
                <w:rFonts w:asciiTheme="minorHAnsi" w:hAnsiTheme="minorHAnsi"/>
                <w:sz w:val="22"/>
                <w:szCs w:val="22"/>
              </w:rPr>
              <w:t>To….?’</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Dressing and undressing,</w:t>
            </w:r>
          </w:p>
          <w:p>
            <w:pPr>
              <w:jc w:val="both"/>
              <w:rPr>
                <w:rFonts w:asciiTheme="minorHAnsi" w:hAnsiTheme="minorHAnsi"/>
                <w:sz w:val="22"/>
                <w:szCs w:val="22"/>
              </w:rPr>
            </w:pPr>
            <w:r>
              <w:rPr>
                <w:rFonts w:asciiTheme="minorHAnsi" w:hAnsiTheme="minorHAnsi"/>
                <w:sz w:val="22"/>
                <w:szCs w:val="22"/>
              </w:rPr>
              <w:t>Accessing resources, setting</w:t>
            </w:r>
          </w:p>
          <w:p>
            <w:pPr>
              <w:jc w:val="both"/>
              <w:rPr>
                <w:rFonts w:asciiTheme="minorHAnsi" w:hAnsiTheme="minorHAnsi"/>
                <w:sz w:val="22"/>
                <w:szCs w:val="22"/>
              </w:rPr>
            </w:pPr>
            <w:r>
              <w:rPr>
                <w:rFonts w:asciiTheme="minorHAnsi" w:hAnsiTheme="minorHAnsi"/>
                <w:sz w:val="22"/>
                <w:szCs w:val="22"/>
              </w:rPr>
              <w:t>up areas, tidying up,</w:t>
            </w:r>
          </w:p>
          <w:p>
            <w:pPr>
              <w:jc w:val="both"/>
              <w:rPr>
                <w:rFonts w:asciiTheme="minorHAnsi" w:hAnsiTheme="minorHAnsi"/>
                <w:sz w:val="22"/>
                <w:szCs w:val="22"/>
              </w:rPr>
            </w:pPr>
            <w:r>
              <w:rPr>
                <w:rFonts w:asciiTheme="minorHAnsi" w:hAnsiTheme="minorHAnsi"/>
                <w:sz w:val="22"/>
                <w:szCs w:val="22"/>
              </w:rPr>
              <w:t>toileting, follow routines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Use appropriate resources to</w:t>
            </w:r>
          </w:p>
          <w:p>
            <w:pPr>
              <w:jc w:val="both"/>
              <w:rPr>
                <w:rFonts w:asciiTheme="minorHAnsi" w:hAnsiTheme="minorHAnsi"/>
                <w:sz w:val="22"/>
                <w:szCs w:val="22"/>
              </w:rPr>
            </w:pPr>
            <w:r>
              <w:rPr>
                <w:rFonts w:asciiTheme="minorHAnsi" w:hAnsiTheme="minorHAnsi"/>
                <w:sz w:val="22"/>
                <w:szCs w:val="22"/>
              </w:rPr>
              <w:t>help them, accessing</w:t>
            </w:r>
          </w:p>
          <w:p>
            <w:pPr>
              <w:jc w:val="both"/>
              <w:rPr>
                <w:rFonts w:asciiTheme="minorHAnsi" w:hAnsiTheme="minorHAnsi"/>
                <w:sz w:val="22"/>
                <w:szCs w:val="22"/>
              </w:rPr>
            </w:pPr>
            <w:r>
              <w:rPr>
                <w:rFonts w:asciiTheme="minorHAnsi" w:hAnsiTheme="minorHAnsi"/>
                <w:sz w:val="22"/>
                <w:szCs w:val="22"/>
              </w:rPr>
              <w:t xml:space="preserve">continuous provision, deciding </w:t>
            </w:r>
          </w:p>
          <w:p>
            <w:pPr>
              <w:jc w:val="both"/>
              <w:rPr>
                <w:rFonts w:asciiTheme="minorHAnsi" w:hAnsiTheme="minorHAnsi"/>
                <w:sz w:val="22"/>
                <w:szCs w:val="22"/>
              </w:rPr>
            </w:pPr>
            <w:r>
              <w:rPr>
                <w:rFonts w:asciiTheme="minorHAnsi" w:hAnsiTheme="minorHAnsi"/>
                <w:sz w:val="22"/>
                <w:szCs w:val="22"/>
              </w:rPr>
              <w:t xml:space="preserve">where to go next, following </w:t>
            </w:r>
          </w:p>
          <w:p>
            <w:pPr>
              <w:jc w:val="both"/>
              <w:rPr>
                <w:rFonts w:asciiTheme="minorHAnsi" w:hAnsiTheme="minorHAnsi"/>
                <w:sz w:val="22"/>
                <w:szCs w:val="22"/>
              </w:rPr>
            </w:pPr>
            <w:r>
              <w:rPr>
                <w:rFonts w:asciiTheme="minorHAnsi" w:hAnsiTheme="minorHAnsi"/>
                <w:sz w:val="22"/>
                <w:szCs w:val="22"/>
              </w:rPr>
              <w:t>routines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Choosing appropriate </w:t>
            </w:r>
          </w:p>
          <w:p>
            <w:pPr>
              <w:jc w:val="both"/>
              <w:rPr>
                <w:rFonts w:asciiTheme="minorHAnsi" w:hAnsiTheme="minorHAnsi"/>
                <w:sz w:val="22"/>
                <w:szCs w:val="22"/>
              </w:rPr>
            </w:pPr>
            <w:r>
              <w:rPr>
                <w:rFonts w:asciiTheme="minorHAnsi" w:hAnsiTheme="minorHAnsi"/>
                <w:sz w:val="22"/>
                <w:szCs w:val="22"/>
              </w:rPr>
              <w:t>resources  to help them,</w:t>
            </w:r>
          </w:p>
          <w:p>
            <w:pPr>
              <w:jc w:val="both"/>
              <w:rPr>
                <w:rFonts w:asciiTheme="minorHAnsi" w:hAnsiTheme="minorHAnsi"/>
                <w:sz w:val="22"/>
                <w:szCs w:val="22"/>
              </w:rPr>
            </w:pPr>
            <w:r>
              <w:rPr>
                <w:rFonts w:asciiTheme="minorHAnsi" w:hAnsiTheme="minorHAnsi"/>
                <w:sz w:val="22"/>
                <w:szCs w:val="22"/>
              </w:rPr>
              <w:t>following instructions on how</w:t>
            </w:r>
          </w:p>
          <w:p>
            <w:pPr>
              <w:jc w:val="both"/>
              <w:rPr>
                <w:rFonts w:asciiTheme="minorHAnsi" w:hAnsiTheme="minorHAnsi"/>
                <w:sz w:val="22"/>
                <w:szCs w:val="22"/>
              </w:rPr>
            </w:pPr>
            <w:r>
              <w:rPr>
                <w:rFonts w:asciiTheme="minorHAnsi" w:hAnsiTheme="minorHAnsi"/>
                <w:sz w:val="22"/>
                <w:szCs w:val="22"/>
              </w:rPr>
              <w:t>to complete a task, organise</w:t>
            </w:r>
          </w:p>
          <w:p>
            <w:pPr>
              <w:jc w:val="both"/>
              <w:rPr>
                <w:rFonts w:asciiTheme="minorHAnsi" w:hAnsiTheme="minorHAnsi"/>
                <w:sz w:val="22"/>
                <w:szCs w:val="22"/>
              </w:rPr>
            </w:pPr>
            <w:r>
              <w:rPr>
                <w:rFonts w:asciiTheme="minorHAnsi" w:hAnsiTheme="minorHAnsi"/>
                <w:sz w:val="22"/>
                <w:szCs w:val="22"/>
              </w:rPr>
              <w:t>their work, not copying,</w:t>
            </w:r>
          </w:p>
          <w:p>
            <w:pPr>
              <w:jc w:val="both"/>
              <w:rPr>
                <w:rFonts w:asciiTheme="minorHAnsi" w:hAnsiTheme="minorHAnsi"/>
                <w:sz w:val="22"/>
                <w:szCs w:val="22"/>
              </w:rPr>
            </w:pPr>
            <w:r>
              <w:rPr>
                <w:rFonts w:asciiTheme="minorHAnsi" w:hAnsiTheme="minorHAnsi"/>
                <w:sz w:val="22"/>
                <w:szCs w:val="22"/>
              </w:rPr>
              <w:t>following routines</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Risk-taker:</w:t>
            </w:r>
          </w:p>
          <w:p>
            <w:pPr>
              <w:jc w:val="both"/>
              <w:rPr>
                <w:rFonts w:asciiTheme="minorHAnsi" w:hAnsiTheme="minorHAnsi"/>
                <w:sz w:val="22"/>
                <w:szCs w:val="22"/>
              </w:rPr>
            </w:pPr>
            <w:r>
              <w:rPr>
                <w:rFonts w:asciiTheme="minorHAnsi" w:hAnsiTheme="minorHAnsi"/>
                <w:sz w:val="22"/>
                <w:szCs w:val="22"/>
              </w:rPr>
              <w:t>Tries new things, pushes</w:t>
            </w:r>
          </w:p>
          <w:p>
            <w:pPr>
              <w:jc w:val="both"/>
              <w:rPr>
                <w:rFonts w:asciiTheme="minorHAnsi" w:hAnsiTheme="minorHAnsi"/>
                <w:sz w:val="22"/>
                <w:szCs w:val="22"/>
              </w:rPr>
            </w:pPr>
            <w:r>
              <w:rPr>
                <w:rFonts w:asciiTheme="minorHAnsi" w:hAnsiTheme="minorHAnsi"/>
                <w:sz w:val="22"/>
                <w:szCs w:val="22"/>
              </w:rPr>
              <w:t>limits, goes one step</w:t>
            </w:r>
          </w:p>
          <w:p>
            <w:pPr>
              <w:jc w:val="both"/>
              <w:rPr>
                <w:rFonts w:asciiTheme="minorHAnsi" w:hAnsiTheme="minorHAnsi"/>
                <w:sz w:val="22"/>
                <w:szCs w:val="22"/>
              </w:rPr>
            </w:pPr>
            <w:proofErr w:type="gramStart"/>
            <w:r>
              <w:rPr>
                <w:rFonts w:asciiTheme="minorHAnsi" w:hAnsiTheme="minorHAnsi"/>
                <w:sz w:val="22"/>
                <w:szCs w:val="22"/>
              </w:rPr>
              <w:t>further</w:t>
            </w:r>
            <w:proofErr w:type="gramEnd"/>
            <w:r>
              <w:rPr>
                <w:rFonts w:asciiTheme="minorHAnsi" w:hAnsiTheme="minorHAnsi"/>
                <w:sz w:val="22"/>
                <w:szCs w:val="22"/>
              </w:rPr>
              <w:t>. Not afraid to</w:t>
            </w:r>
          </w:p>
          <w:p>
            <w:pPr>
              <w:jc w:val="both"/>
              <w:rPr>
                <w:rFonts w:asciiTheme="minorHAnsi" w:hAnsiTheme="minorHAnsi"/>
                <w:sz w:val="22"/>
                <w:szCs w:val="22"/>
              </w:rPr>
            </w:pPr>
            <w:r>
              <w:rPr>
                <w:rFonts w:asciiTheme="minorHAnsi" w:hAnsiTheme="minorHAnsi"/>
                <w:sz w:val="22"/>
                <w:szCs w:val="22"/>
              </w:rPr>
              <w:t>have a go, adventurous</w:t>
            </w:r>
          </w:p>
          <w:p>
            <w:pPr>
              <w:jc w:val="both"/>
              <w:rPr>
                <w:rFonts w:asciiTheme="minorHAnsi" w:hAnsiTheme="minorHAnsi"/>
                <w:sz w:val="22"/>
                <w:szCs w:val="22"/>
              </w:rPr>
            </w:pPr>
            <w:r>
              <w:rPr>
                <w:rFonts w:asciiTheme="minorHAnsi" w:hAnsiTheme="minorHAnsi"/>
                <w:sz w:val="22"/>
                <w:szCs w:val="22"/>
              </w:rPr>
              <w:t>doing things that you</w:t>
            </w:r>
          </w:p>
          <w:p>
            <w:pPr>
              <w:jc w:val="both"/>
              <w:rPr>
                <w:rFonts w:asciiTheme="minorHAnsi" w:hAnsiTheme="minorHAnsi"/>
                <w:sz w:val="22"/>
                <w:szCs w:val="22"/>
              </w:rPr>
            </w:pPr>
            <w:r>
              <w:rPr>
                <w:rFonts w:asciiTheme="minorHAnsi" w:hAnsiTheme="minorHAnsi"/>
                <w:sz w:val="22"/>
                <w:szCs w:val="22"/>
              </w:rPr>
              <w:t>don’t know if you can do</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Endurance</w:t>
            </w:r>
          </w:p>
          <w:p>
            <w:pPr>
              <w:jc w:val="both"/>
              <w:rPr>
                <w:rFonts w:asciiTheme="minorHAnsi" w:hAnsiTheme="minorHAnsi"/>
                <w:b/>
                <w:sz w:val="22"/>
                <w:szCs w:val="22"/>
              </w:rPr>
            </w:pPr>
            <w:r>
              <w:rPr>
                <w:rFonts w:asciiTheme="minorHAnsi" w:hAnsiTheme="minorHAnsi"/>
                <w:b/>
                <w:sz w:val="22"/>
                <w:szCs w:val="22"/>
              </w:rPr>
              <w:t>Creation</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‘Can I …?</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Trying new things like new </w:t>
            </w:r>
          </w:p>
          <w:p>
            <w:pPr>
              <w:jc w:val="both"/>
              <w:rPr>
                <w:rFonts w:asciiTheme="minorHAnsi" w:hAnsiTheme="minorHAnsi"/>
                <w:sz w:val="22"/>
                <w:szCs w:val="22"/>
              </w:rPr>
            </w:pPr>
            <w:proofErr w:type="gramStart"/>
            <w:r>
              <w:rPr>
                <w:rFonts w:asciiTheme="minorHAnsi" w:hAnsiTheme="minorHAnsi"/>
                <w:sz w:val="22"/>
                <w:szCs w:val="22"/>
              </w:rPr>
              <w:t>food</w:t>
            </w:r>
            <w:proofErr w:type="gramEnd"/>
            <w:r>
              <w:rPr>
                <w:rFonts w:asciiTheme="minorHAnsi" w:hAnsiTheme="minorHAnsi"/>
                <w:sz w:val="22"/>
                <w:szCs w:val="22"/>
              </w:rPr>
              <w:t>, using chopsticks.</w:t>
            </w:r>
          </w:p>
          <w:p>
            <w:pPr>
              <w:jc w:val="both"/>
              <w:rPr>
                <w:rFonts w:asciiTheme="minorHAnsi" w:hAnsiTheme="minorHAnsi"/>
                <w:sz w:val="22"/>
                <w:szCs w:val="22"/>
              </w:rPr>
            </w:pPr>
            <w:r>
              <w:rPr>
                <w:rFonts w:asciiTheme="minorHAnsi" w:hAnsiTheme="minorHAnsi"/>
                <w:sz w:val="22"/>
                <w:szCs w:val="22"/>
              </w:rPr>
              <w:t xml:space="preserve">Learning new skills like </w:t>
            </w:r>
          </w:p>
          <w:p>
            <w:pPr>
              <w:jc w:val="both"/>
              <w:rPr>
                <w:rFonts w:asciiTheme="minorHAnsi" w:hAnsiTheme="minorHAnsi"/>
                <w:sz w:val="22"/>
                <w:szCs w:val="22"/>
              </w:rPr>
            </w:pPr>
            <w:r>
              <w:rPr>
                <w:rFonts w:asciiTheme="minorHAnsi" w:hAnsiTheme="minorHAnsi"/>
                <w:sz w:val="22"/>
                <w:szCs w:val="22"/>
              </w:rPr>
              <w:t>riding a bike, do things in</w:t>
            </w:r>
          </w:p>
          <w:p>
            <w:pPr>
              <w:jc w:val="both"/>
              <w:rPr>
                <w:rFonts w:asciiTheme="minorHAnsi" w:hAnsiTheme="minorHAnsi"/>
                <w:sz w:val="22"/>
                <w:szCs w:val="22"/>
              </w:rPr>
            </w:pPr>
            <w:r>
              <w:rPr>
                <w:rFonts w:asciiTheme="minorHAnsi" w:hAnsiTheme="minorHAnsi"/>
                <w:sz w:val="22"/>
                <w:szCs w:val="22"/>
              </w:rPr>
              <w:t>front of others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Exploring new areas of the shared </w:t>
            </w:r>
          </w:p>
          <w:p>
            <w:pPr>
              <w:jc w:val="both"/>
              <w:rPr>
                <w:rFonts w:asciiTheme="minorHAnsi" w:hAnsiTheme="minorHAnsi"/>
                <w:sz w:val="22"/>
                <w:szCs w:val="22"/>
              </w:rPr>
            </w:pPr>
            <w:r>
              <w:rPr>
                <w:rFonts w:asciiTheme="minorHAnsi" w:hAnsiTheme="minorHAnsi"/>
                <w:sz w:val="22"/>
                <w:szCs w:val="22"/>
              </w:rPr>
              <w:t>area, contributing to group</w:t>
            </w:r>
          </w:p>
          <w:p>
            <w:pPr>
              <w:jc w:val="both"/>
              <w:rPr>
                <w:rFonts w:asciiTheme="minorHAnsi" w:hAnsiTheme="minorHAnsi"/>
                <w:sz w:val="22"/>
                <w:szCs w:val="22"/>
              </w:rPr>
            </w:pPr>
            <w:r>
              <w:rPr>
                <w:rFonts w:asciiTheme="minorHAnsi" w:hAnsiTheme="minorHAnsi"/>
                <w:sz w:val="22"/>
                <w:szCs w:val="22"/>
              </w:rPr>
              <w:t>discussions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Answering questions even </w:t>
            </w:r>
          </w:p>
          <w:p>
            <w:pPr>
              <w:jc w:val="both"/>
              <w:rPr>
                <w:rFonts w:asciiTheme="minorHAnsi" w:hAnsiTheme="minorHAnsi"/>
                <w:sz w:val="22"/>
                <w:szCs w:val="22"/>
              </w:rPr>
            </w:pPr>
            <w:r>
              <w:rPr>
                <w:rFonts w:asciiTheme="minorHAnsi" w:hAnsiTheme="minorHAnsi"/>
                <w:sz w:val="22"/>
                <w:szCs w:val="22"/>
              </w:rPr>
              <w:t>when they are not sure,</w:t>
            </w:r>
          </w:p>
          <w:p>
            <w:pPr>
              <w:jc w:val="both"/>
              <w:rPr>
                <w:rFonts w:asciiTheme="minorHAnsi" w:hAnsiTheme="minorHAnsi"/>
                <w:sz w:val="22"/>
                <w:szCs w:val="22"/>
              </w:rPr>
            </w:pPr>
            <w:r>
              <w:rPr>
                <w:rFonts w:asciiTheme="minorHAnsi" w:hAnsiTheme="minorHAnsi"/>
                <w:sz w:val="22"/>
                <w:szCs w:val="22"/>
              </w:rPr>
              <w:t>experimenting with words in</w:t>
            </w:r>
          </w:p>
          <w:p>
            <w:pPr>
              <w:jc w:val="both"/>
              <w:rPr>
                <w:rFonts w:asciiTheme="minorHAnsi" w:hAnsiTheme="minorHAnsi"/>
                <w:sz w:val="22"/>
                <w:szCs w:val="22"/>
              </w:rPr>
            </w:pPr>
            <w:r>
              <w:rPr>
                <w:rFonts w:asciiTheme="minorHAnsi" w:hAnsiTheme="minorHAnsi"/>
                <w:sz w:val="22"/>
                <w:szCs w:val="22"/>
              </w:rPr>
              <w:t xml:space="preserve">their writing/speaking, </w:t>
            </w:r>
          </w:p>
          <w:p>
            <w:pPr>
              <w:jc w:val="both"/>
              <w:rPr>
                <w:rFonts w:asciiTheme="minorHAnsi" w:hAnsiTheme="minorHAnsi"/>
                <w:sz w:val="22"/>
                <w:szCs w:val="22"/>
              </w:rPr>
            </w:pPr>
            <w:r>
              <w:rPr>
                <w:rFonts w:asciiTheme="minorHAnsi" w:hAnsiTheme="minorHAnsi"/>
                <w:sz w:val="22"/>
                <w:szCs w:val="22"/>
              </w:rPr>
              <w:t>trying challenging methods</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Problem Solving:</w:t>
            </w:r>
          </w:p>
          <w:p>
            <w:pPr>
              <w:jc w:val="both"/>
              <w:rPr>
                <w:rFonts w:asciiTheme="minorHAnsi" w:hAnsiTheme="minorHAnsi"/>
                <w:sz w:val="22"/>
                <w:szCs w:val="22"/>
              </w:rPr>
            </w:pPr>
            <w:r>
              <w:rPr>
                <w:rFonts w:asciiTheme="minorHAnsi" w:hAnsiTheme="minorHAnsi"/>
                <w:sz w:val="22"/>
                <w:szCs w:val="22"/>
              </w:rPr>
              <w:t>Know what the end goal</w:t>
            </w:r>
          </w:p>
          <w:p>
            <w:pPr>
              <w:jc w:val="both"/>
              <w:rPr>
                <w:rFonts w:asciiTheme="minorHAnsi" w:hAnsiTheme="minorHAnsi"/>
                <w:sz w:val="22"/>
                <w:szCs w:val="22"/>
              </w:rPr>
            </w:pPr>
            <w:r>
              <w:rPr>
                <w:rFonts w:asciiTheme="minorHAnsi" w:hAnsiTheme="minorHAnsi"/>
                <w:sz w:val="22"/>
                <w:szCs w:val="22"/>
              </w:rPr>
              <w:t>is, can break tasks down</w:t>
            </w:r>
          </w:p>
          <w:p>
            <w:pPr>
              <w:jc w:val="both"/>
              <w:rPr>
                <w:rFonts w:asciiTheme="minorHAnsi" w:hAnsiTheme="minorHAnsi"/>
                <w:sz w:val="22"/>
                <w:szCs w:val="22"/>
              </w:rPr>
            </w:pPr>
            <w:r>
              <w:rPr>
                <w:rFonts w:asciiTheme="minorHAnsi" w:hAnsiTheme="minorHAnsi"/>
                <w:sz w:val="22"/>
                <w:szCs w:val="22"/>
              </w:rPr>
              <w:t>into manageable parts,</w:t>
            </w:r>
          </w:p>
          <w:p>
            <w:pPr>
              <w:jc w:val="both"/>
              <w:rPr>
                <w:rFonts w:asciiTheme="minorHAnsi" w:hAnsiTheme="minorHAnsi"/>
                <w:sz w:val="22"/>
                <w:szCs w:val="22"/>
              </w:rPr>
            </w:pPr>
            <w:r>
              <w:rPr>
                <w:rFonts w:asciiTheme="minorHAnsi" w:hAnsiTheme="minorHAnsi"/>
                <w:sz w:val="22"/>
                <w:szCs w:val="22"/>
              </w:rPr>
              <w:t>can make decisions</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Endurance</w:t>
            </w:r>
          </w:p>
          <w:p>
            <w:pPr>
              <w:jc w:val="both"/>
              <w:rPr>
                <w:rFonts w:asciiTheme="minorHAnsi" w:hAnsiTheme="minorHAnsi"/>
                <w:b/>
                <w:sz w:val="22"/>
                <w:szCs w:val="22"/>
              </w:rPr>
            </w:pPr>
            <w:r>
              <w:rPr>
                <w:rFonts w:asciiTheme="minorHAnsi" w:hAnsiTheme="minorHAnsi"/>
                <w:b/>
                <w:sz w:val="22"/>
                <w:szCs w:val="22"/>
              </w:rPr>
              <w:t>Compassion</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‘How…?’</w:t>
            </w:r>
          </w:p>
          <w:p>
            <w:pPr>
              <w:jc w:val="both"/>
              <w:rPr>
                <w:rFonts w:asciiTheme="minorHAnsi" w:hAnsiTheme="minorHAnsi"/>
                <w:sz w:val="22"/>
                <w:szCs w:val="22"/>
              </w:rPr>
            </w:pP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Finding the solutions to</w:t>
            </w:r>
          </w:p>
          <w:p>
            <w:pPr>
              <w:jc w:val="both"/>
              <w:rPr>
                <w:rFonts w:asciiTheme="minorHAnsi" w:hAnsiTheme="minorHAnsi"/>
                <w:sz w:val="22"/>
                <w:szCs w:val="22"/>
              </w:rPr>
            </w:pPr>
            <w:r>
              <w:rPr>
                <w:rFonts w:asciiTheme="minorHAnsi" w:hAnsiTheme="minorHAnsi"/>
                <w:sz w:val="22"/>
                <w:szCs w:val="22"/>
              </w:rPr>
              <w:t xml:space="preserve">arguments and peer </w:t>
            </w:r>
          </w:p>
          <w:p>
            <w:pPr>
              <w:jc w:val="both"/>
              <w:rPr>
                <w:rFonts w:asciiTheme="minorHAnsi" w:hAnsiTheme="minorHAnsi"/>
                <w:sz w:val="22"/>
                <w:szCs w:val="22"/>
              </w:rPr>
            </w:pPr>
            <w:proofErr w:type="gramStart"/>
            <w:r>
              <w:rPr>
                <w:rFonts w:asciiTheme="minorHAnsi" w:hAnsiTheme="minorHAnsi"/>
                <w:sz w:val="22"/>
                <w:szCs w:val="22"/>
              </w:rPr>
              <w:t>problems</w:t>
            </w:r>
            <w:proofErr w:type="gramEnd"/>
            <w:r>
              <w:rPr>
                <w:rFonts w:asciiTheme="minorHAnsi" w:hAnsiTheme="minorHAnsi"/>
                <w:sz w:val="22"/>
                <w:szCs w:val="22"/>
              </w:rPr>
              <w:t>. Puzzles, water,</w:t>
            </w:r>
          </w:p>
          <w:p>
            <w:pPr>
              <w:jc w:val="both"/>
              <w:rPr>
                <w:rFonts w:asciiTheme="minorHAnsi" w:hAnsiTheme="minorHAnsi"/>
                <w:sz w:val="22"/>
                <w:szCs w:val="22"/>
              </w:rPr>
            </w:pPr>
            <w:r>
              <w:rPr>
                <w:rFonts w:asciiTheme="minorHAnsi" w:hAnsiTheme="minorHAnsi"/>
                <w:sz w:val="22"/>
                <w:szCs w:val="22"/>
              </w:rPr>
              <w:t>constructions, den making</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Solve problems set up in</w:t>
            </w:r>
          </w:p>
          <w:p>
            <w:pPr>
              <w:jc w:val="both"/>
              <w:rPr>
                <w:rFonts w:asciiTheme="minorHAnsi" w:hAnsiTheme="minorHAnsi"/>
                <w:sz w:val="22"/>
                <w:szCs w:val="22"/>
              </w:rPr>
            </w:pPr>
            <w:r>
              <w:rPr>
                <w:rFonts w:asciiTheme="minorHAnsi" w:hAnsiTheme="minorHAnsi"/>
                <w:sz w:val="22"/>
                <w:szCs w:val="22"/>
              </w:rPr>
              <w:t>shared area, use ‘</w:t>
            </w:r>
            <w:proofErr w:type="spellStart"/>
            <w:r>
              <w:rPr>
                <w:rFonts w:asciiTheme="minorHAnsi" w:hAnsiTheme="minorHAnsi"/>
                <w:sz w:val="22"/>
                <w:szCs w:val="22"/>
              </w:rPr>
              <w:t>wonderwall</w:t>
            </w:r>
            <w:proofErr w:type="spellEnd"/>
            <w:r>
              <w:rPr>
                <w:rFonts w:asciiTheme="minorHAnsi" w:hAnsiTheme="minorHAnsi"/>
                <w:sz w:val="22"/>
                <w:szCs w:val="22"/>
              </w:rPr>
              <w:t>’</w:t>
            </w:r>
          </w:p>
          <w:p>
            <w:pPr>
              <w:jc w:val="both"/>
              <w:rPr>
                <w:rFonts w:asciiTheme="minorHAnsi" w:hAnsiTheme="minorHAnsi"/>
                <w:sz w:val="22"/>
                <w:szCs w:val="22"/>
              </w:rPr>
            </w:pPr>
            <w:r>
              <w:rPr>
                <w:rFonts w:asciiTheme="minorHAnsi" w:hAnsiTheme="minorHAnsi"/>
                <w:sz w:val="22"/>
                <w:szCs w:val="22"/>
              </w:rPr>
              <w:t>resolve arguments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Work through a process to</w:t>
            </w:r>
          </w:p>
          <w:p>
            <w:pPr>
              <w:jc w:val="both"/>
              <w:rPr>
                <w:rFonts w:asciiTheme="minorHAnsi" w:hAnsiTheme="minorHAnsi"/>
                <w:sz w:val="22"/>
                <w:szCs w:val="22"/>
              </w:rPr>
            </w:pPr>
            <w:r>
              <w:rPr>
                <w:rFonts w:asciiTheme="minorHAnsi" w:hAnsiTheme="minorHAnsi"/>
                <w:sz w:val="22"/>
                <w:szCs w:val="22"/>
              </w:rPr>
              <w:t>solve Maths problems, plan</w:t>
            </w:r>
          </w:p>
          <w:p>
            <w:pPr>
              <w:jc w:val="both"/>
              <w:rPr>
                <w:rFonts w:asciiTheme="minorHAnsi" w:hAnsiTheme="minorHAnsi"/>
                <w:sz w:val="22"/>
                <w:szCs w:val="22"/>
              </w:rPr>
            </w:pPr>
            <w:r>
              <w:rPr>
                <w:rFonts w:asciiTheme="minorHAnsi" w:hAnsiTheme="minorHAnsi"/>
                <w:sz w:val="22"/>
                <w:szCs w:val="22"/>
              </w:rPr>
              <w:t>Science experiments, resolve</w:t>
            </w:r>
          </w:p>
          <w:p>
            <w:pPr>
              <w:jc w:val="both"/>
              <w:rPr>
                <w:rFonts w:asciiTheme="minorHAnsi" w:hAnsiTheme="minorHAnsi"/>
                <w:sz w:val="22"/>
                <w:szCs w:val="22"/>
              </w:rPr>
            </w:pPr>
            <w:r>
              <w:rPr>
                <w:rFonts w:asciiTheme="minorHAnsi" w:hAnsiTheme="minorHAnsi"/>
                <w:sz w:val="22"/>
                <w:szCs w:val="22"/>
              </w:rPr>
              <w:t>arguments</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Creative:</w:t>
            </w:r>
          </w:p>
          <w:p>
            <w:pPr>
              <w:jc w:val="both"/>
              <w:rPr>
                <w:rFonts w:asciiTheme="minorHAnsi" w:hAnsiTheme="minorHAnsi"/>
                <w:sz w:val="22"/>
                <w:szCs w:val="22"/>
              </w:rPr>
            </w:pPr>
            <w:r>
              <w:rPr>
                <w:rFonts w:asciiTheme="minorHAnsi" w:hAnsiTheme="minorHAnsi"/>
                <w:sz w:val="22"/>
                <w:szCs w:val="22"/>
              </w:rPr>
              <w:t>Resourceful, imaginative,</w:t>
            </w:r>
          </w:p>
          <w:p>
            <w:pPr>
              <w:jc w:val="both"/>
              <w:rPr>
                <w:rFonts w:asciiTheme="minorHAnsi" w:hAnsiTheme="minorHAnsi"/>
                <w:sz w:val="22"/>
                <w:szCs w:val="22"/>
              </w:rPr>
            </w:pPr>
            <w:r>
              <w:rPr>
                <w:rFonts w:asciiTheme="minorHAnsi" w:hAnsiTheme="minorHAnsi"/>
                <w:sz w:val="22"/>
                <w:szCs w:val="22"/>
              </w:rPr>
              <w:t>thinking outside the box,</w:t>
            </w:r>
          </w:p>
          <w:p>
            <w:pPr>
              <w:jc w:val="both"/>
              <w:rPr>
                <w:rFonts w:asciiTheme="minorHAnsi" w:hAnsiTheme="minorHAnsi"/>
                <w:sz w:val="22"/>
                <w:szCs w:val="22"/>
              </w:rPr>
            </w:pPr>
            <w:r>
              <w:rPr>
                <w:rFonts w:asciiTheme="minorHAnsi" w:hAnsiTheme="minorHAnsi"/>
                <w:sz w:val="22"/>
                <w:szCs w:val="22"/>
              </w:rPr>
              <w:t>suggesting ideas, making</w:t>
            </w:r>
          </w:p>
          <w:p>
            <w:pPr>
              <w:jc w:val="both"/>
              <w:rPr>
                <w:rFonts w:asciiTheme="minorHAnsi" w:hAnsiTheme="minorHAnsi"/>
                <w:sz w:val="22"/>
                <w:szCs w:val="22"/>
              </w:rPr>
            </w:pPr>
            <w:r>
              <w:rPr>
                <w:rFonts w:asciiTheme="minorHAnsi" w:hAnsiTheme="minorHAnsi"/>
                <w:sz w:val="22"/>
                <w:szCs w:val="22"/>
              </w:rPr>
              <w:t>connections, inventive,</w:t>
            </w:r>
          </w:p>
          <w:p>
            <w:pPr>
              <w:jc w:val="both"/>
              <w:rPr>
                <w:rFonts w:asciiTheme="minorHAnsi" w:hAnsiTheme="minorHAnsi"/>
                <w:sz w:val="22"/>
                <w:szCs w:val="22"/>
              </w:rPr>
            </w:pPr>
            <w:r>
              <w:rPr>
                <w:rFonts w:asciiTheme="minorHAnsi" w:hAnsiTheme="minorHAnsi"/>
                <w:sz w:val="22"/>
                <w:szCs w:val="22"/>
              </w:rPr>
              <w:t>trying things out</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Creation</w:t>
            </w:r>
          </w:p>
          <w:p>
            <w:pPr>
              <w:jc w:val="both"/>
              <w:rPr>
                <w:rFonts w:asciiTheme="minorHAnsi" w:hAnsiTheme="minorHAnsi"/>
                <w:b/>
                <w:sz w:val="22"/>
                <w:szCs w:val="22"/>
              </w:rPr>
            </w:pPr>
            <w:r>
              <w:rPr>
                <w:rFonts w:asciiTheme="minorHAnsi" w:hAnsiTheme="minorHAnsi"/>
                <w:b/>
                <w:sz w:val="22"/>
                <w:szCs w:val="22"/>
              </w:rPr>
              <w:t>Joy</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‘What can</w:t>
            </w:r>
          </w:p>
          <w:p>
            <w:pPr>
              <w:jc w:val="both"/>
              <w:rPr>
                <w:rFonts w:asciiTheme="minorHAnsi" w:hAnsiTheme="minorHAnsi"/>
                <w:sz w:val="22"/>
                <w:szCs w:val="22"/>
              </w:rPr>
            </w:pPr>
            <w:r>
              <w:rPr>
                <w:rFonts w:asciiTheme="minorHAnsi" w:hAnsiTheme="minorHAnsi"/>
                <w:sz w:val="22"/>
                <w:szCs w:val="22"/>
              </w:rPr>
              <w:t>I do?</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Role play, modelling, dance,</w:t>
            </w:r>
          </w:p>
          <w:p>
            <w:pPr>
              <w:jc w:val="both"/>
              <w:rPr>
                <w:rFonts w:asciiTheme="minorHAnsi" w:hAnsiTheme="minorHAnsi"/>
                <w:sz w:val="22"/>
                <w:szCs w:val="22"/>
              </w:rPr>
            </w:pPr>
            <w:r>
              <w:rPr>
                <w:rFonts w:asciiTheme="minorHAnsi" w:hAnsiTheme="minorHAnsi"/>
                <w:sz w:val="22"/>
                <w:szCs w:val="22"/>
              </w:rPr>
              <w:t>music, selecting resources,</w:t>
            </w:r>
          </w:p>
          <w:p>
            <w:pPr>
              <w:jc w:val="both"/>
              <w:rPr>
                <w:rFonts w:asciiTheme="minorHAnsi" w:hAnsiTheme="minorHAnsi"/>
                <w:sz w:val="22"/>
                <w:szCs w:val="22"/>
              </w:rPr>
            </w:pPr>
            <w:r>
              <w:rPr>
                <w:rFonts w:asciiTheme="minorHAnsi" w:hAnsiTheme="minorHAnsi"/>
                <w:sz w:val="22"/>
                <w:szCs w:val="22"/>
              </w:rPr>
              <w:t>finding alternative uses for</w:t>
            </w:r>
          </w:p>
          <w:p>
            <w:pPr>
              <w:jc w:val="both"/>
              <w:rPr>
                <w:rFonts w:asciiTheme="minorHAnsi" w:hAnsiTheme="minorHAnsi"/>
                <w:sz w:val="22"/>
                <w:szCs w:val="22"/>
              </w:rPr>
            </w:pPr>
            <w:r>
              <w:rPr>
                <w:rFonts w:asciiTheme="minorHAnsi" w:hAnsiTheme="minorHAnsi"/>
                <w:sz w:val="22"/>
                <w:szCs w:val="22"/>
              </w:rPr>
              <w:t>things, improvise</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Making suggestions for </w:t>
            </w:r>
          </w:p>
          <w:p>
            <w:pPr>
              <w:jc w:val="both"/>
              <w:rPr>
                <w:rFonts w:asciiTheme="minorHAnsi" w:hAnsiTheme="minorHAnsi"/>
                <w:sz w:val="22"/>
                <w:szCs w:val="22"/>
              </w:rPr>
            </w:pPr>
            <w:r>
              <w:rPr>
                <w:rFonts w:asciiTheme="minorHAnsi" w:hAnsiTheme="minorHAnsi"/>
                <w:sz w:val="22"/>
                <w:szCs w:val="22"/>
              </w:rPr>
              <w:t>presentation, shaping things,</w:t>
            </w:r>
          </w:p>
          <w:p>
            <w:pPr>
              <w:jc w:val="both"/>
              <w:rPr>
                <w:rFonts w:asciiTheme="minorHAnsi" w:hAnsiTheme="minorHAnsi"/>
                <w:sz w:val="22"/>
                <w:szCs w:val="22"/>
              </w:rPr>
            </w:pPr>
            <w:r>
              <w:rPr>
                <w:rFonts w:asciiTheme="minorHAnsi" w:hAnsiTheme="minorHAnsi"/>
                <w:sz w:val="22"/>
                <w:szCs w:val="22"/>
              </w:rPr>
              <w:t>choosing good words in</w:t>
            </w:r>
          </w:p>
          <w:p>
            <w:pPr>
              <w:jc w:val="both"/>
              <w:rPr>
                <w:rFonts w:asciiTheme="minorHAnsi" w:hAnsiTheme="minorHAnsi"/>
                <w:sz w:val="22"/>
                <w:szCs w:val="22"/>
              </w:rPr>
            </w:pPr>
            <w:r>
              <w:rPr>
                <w:rFonts w:asciiTheme="minorHAnsi" w:hAnsiTheme="minorHAnsi"/>
                <w:sz w:val="22"/>
                <w:szCs w:val="22"/>
              </w:rPr>
              <w:t>writing, exploring Science</w:t>
            </w:r>
          </w:p>
          <w:p>
            <w:pPr>
              <w:jc w:val="both"/>
              <w:rPr>
                <w:rFonts w:asciiTheme="minorHAnsi" w:hAnsiTheme="minorHAnsi"/>
                <w:sz w:val="22"/>
                <w:szCs w:val="22"/>
              </w:rPr>
            </w:pPr>
            <w:r>
              <w:rPr>
                <w:rFonts w:asciiTheme="minorHAnsi" w:hAnsiTheme="minorHAnsi"/>
                <w:sz w:val="22"/>
                <w:szCs w:val="22"/>
              </w:rPr>
              <w:t>concepts in different</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In Art using different </w:t>
            </w:r>
          </w:p>
          <w:p>
            <w:pPr>
              <w:jc w:val="both"/>
              <w:rPr>
                <w:rFonts w:asciiTheme="minorHAnsi" w:hAnsiTheme="minorHAnsi"/>
                <w:sz w:val="22"/>
                <w:szCs w:val="22"/>
              </w:rPr>
            </w:pPr>
            <w:r>
              <w:rPr>
                <w:rFonts w:asciiTheme="minorHAnsi" w:hAnsiTheme="minorHAnsi"/>
                <w:sz w:val="22"/>
                <w:szCs w:val="22"/>
              </w:rPr>
              <w:t>Materials in different ways,</w:t>
            </w:r>
          </w:p>
          <w:p>
            <w:pPr>
              <w:jc w:val="both"/>
              <w:rPr>
                <w:rFonts w:asciiTheme="minorHAnsi" w:hAnsiTheme="minorHAnsi"/>
                <w:sz w:val="22"/>
                <w:szCs w:val="22"/>
              </w:rPr>
            </w:pPr>
            <w:r>
              <w:rPr>
                <w:rFonts w:asciiTheme="minorHAnsi" w:hAnsiTheme="minorHAnsi"/>
                <w:sz w:val="22"/>
                <w:szCs w:val="22"/>
              </w:rPr>
              <w:t xml:space="preserve"> presenting non-fiction work, </w:t>
            </w:r>
          </w:p>
          <w:p>
            <w:pPr>
              <w:jc w:val="both"/>
              <w:rPr>
                <w:rFonts w:asciiTheme="minorHAnsi" w:hAnsiTheme="minorHAnsi"/>
                <w:sz w:val="22"/>
                <w:szCs w:val="22"/>
              </w:rPr>
            </w:pPr>
            <w:r>
              <w:rPr>
                <w:rFonts w:asciiTheme="minorHAnsi" w:hAnsiTheme="minorHAnsi"/>
                <w:sz w:val="22"/>
                <w:szCs w:val="22"/>
              </w:rPr>
              <w:t>varying vocabulary and</w:t>
            </w:r>
          </w:p>
          <w:p>
            <w:pPr>
              <w:jc w:val="both"/>
              <w:rPr>
                <w:rFonts w:asciiTheme="minorHAnsi" w:hAnsiTheme="minorHAnsi"/>
                <w:sz w:val="22"/>
                <w:szCs w:val="22"/>
              </w:rPr>
            </w:pPr>
            <w:r>
              <w:rPr>
                <w:rFonts w:asciiTheme="minorHAnsi" w:hAnsiTheme="minorHAnsi"/>
                <w:sz w:val="22"/>
                <w:szCs w:val="22"/>
              </w:rPr>
              <w:t>materials for effect</w:t>
            </w:r>
          </w:p>
        </w:tc>
      </w:tr>
    </w:tbl>
    <w:p>
      <w:pPr>
        <w:jc w:val="both"/>
        <w:rPr>
          <w:rFonts w:asciiTheme="minorHAnsi" w:hAnsiTheme="minorHAnsi"/>
          <w:b/>
          <w:sz w:val="22"/>
          <w:szCs w:val="22"/>
        </w:rPr>
      </w:pPr>
    </w:p>
    <w:p>
      <w:pPr>
        <w:jc w:val="both"/>
        <w:rPr>
          <w:rFonts w:asciiTheme="minorHAnsi" w:hAnsiTheme="minorHAnsi"/>
          <w:b/>
          <w:sz w:val="22"/>
          <w:szCs w:val="22"/>
        </w:rPr>
      </w:pPr>
      <w:r>
        <w:rPr>
          <w:rFonts w:asciiTheme="minorHAnsi" w:hAnsiTheme="minorHAnsi"/>
          <w:b/>
          <w:sz w:val="22"/>
          <w:szCs w:val="22"/>
        </w:rPr>
        <w:lastRenderedPageBreak/>
        <w:t>Ethos and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87"/>
        <w:gridCol w:w="1096"/>
        <w:gridCol w:w="2728"/>
        <w:gridCol w:w="2897"/>
        <w:gridCol w:w="2931"/>
      </w:tblGrid>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To be a good learner,</w:t>
            </w:r>
          </w:p>
          <w:p>
            <w:pPr>
              <w:jc w:val="both"/>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we</w:t>
            </w:r>
            <w:proofErr w:type="gramEnd"/>
            <w:r>
              <w:rPr>
                <w:rFonts w:asciiTheme="minorHAnsi" w:hAnsiTheme="minorHAnsi"/>
                <w:b/>
                <w:sz w:val="22"/>
                <w:szCs w:val="22"/>
              </w:rPr>
              <w:t xml:space="preserve"> need to be…</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Christian Values</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 xml:space="preserve">                                   </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Foundation Stage</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 xml:space="preserve">Key Stage 1     </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Key Stage 2</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Reflective:</w:t>
            </w:r>
          </w:p>
          <w:p>
            <w:pPr>
              <w:jc w:val="both"/>
              <w:rPr>
                <w:rFonts w:asciiTheme="minorHAnsi" w:hAnsiTheme="minorHAnsi"/>
                <w:sz w:val="22"/>
                <w:szCs w:val="22"/>
              </w:rPr>
            </w:pPr>
            <w:r>
              <w:rPr>
                <w:rFonts w:asciiTheme="minorHAnsi" w:hAnsiTheme="minorHAnsi"/>
                <w:sz w:val="22"/>
                <w:szCs w:val="22"/>
              </w:rPr>
              <w:t>Thinks about what they</w:t>
            </w:r>
          </w:p>
          <w:p>
            <w:pPr>
              <w:jc w:val="both"/>
              <w:rPr>
                <w:rFonts w:asciiTheme="minorHAnsi" w:hAnsiTheme="minorHAnsi"/>
                <w:sz w:val="22"/>
                <w:szCs w:val="22"/>
              </w:rPr>
            </w:pPr>
            <w:r>
              <w:rPr>
                <w:rFonts w:asciiTheme="minorHAnsi" w:hAnsiTheme="minorHAnsi"/>
                <w:sz w:val="22"/>
                <w:szCs w:val="22"/>
              </w:rPr>
              <w:t>are doing, suggest how to</w:t>
            </w:r>
          </w:p>
          <w:p>
            <w:pPr>
              <w:jc w:val="both"/>
              <w:rPr>
                <w:rFonts w:asciiTheme="minorHAnsi" w:hAnsiTheme="minorHAnsi"/>
                <w:sz w:val="22"/>
                <w:szCs w:val="22"/>
              </w:rPr>
            </w:pPr>
            <w:r>
              <w:rPr>
                <w:rFonts w:asciiTheme="minorHAnsi" w:hAnsiTheme="minorHAnsi"/>
                <w:sz w:val="22"/>
                <w:szCs w:val="22"/>
              </w:rPr>
              <w:t>change things, evaluate,</w:t>
            </w:r>
          </w:p>
          <w:p>
            <w:pPr>
              <w:jc w:val="both"/>
              <w:rPr>
                <w:rFonts w:asciiTheme="minorHAnsi" w:hAnsiTheme="minorHAnsi"/>
                <w:sz w:val="22"/>
                <w:szCs w:val="22"/>
              </w:rPr>
            </w:pPr>
            <w:r>
              <w:rPr>
                <w:rFonts w:asciiTheme="minorHAnsi" w:hAnsiTheme="minorHAnsi"/>
                <w:sz w:val="22"/>
                <w:szCs w:val="22"/>
              </w:rPr>
              <w:t>thinks about</w:t>
            </w:r>
          </w:p>
          <w:p>
            <w:pPr>
              <w:jc w:val="both"/>
              <w:rPr>
                <w:rFonts w:asciiTheme="minorHAnsi" w:hAnsiTheme="minorHAnsi"/>
                <w:sz w:val="22"/>
                <w:szCs w:val="22"/>
              </w:rPr>
            </w:pPr>
            <w:proofErr w:type="gramStart"/>
            <w:r>
              <w:rPr>
                <w:rFonts w:asciiTheme="minorHAnsi" w:hAnsiTheme="minorHAnsi"/>
                <w:sz w:val="22"/>
                <w:szCs w:val="22"/>
              </w:rPr>
              <w:t>consequences</w:t>
            </w:r>
            <w:proofErr w:type="gramEnd"/>
            <w:r>
              <w:rPr>
                <w:rFonts w:asciiTheme="minorHAnsi" w:hAnsiTheme="minorHAnsi"/>
                <w:sz w:val="22"/>
                <w:szCs w:val="22"/>
              </w:rPr>
              <w:t>, ask ‘why?</w:t>
            </w:r>
          </w:p>
          <w:p>
            <w:pPr>
              <w:jc w:val="both"/>
              <w:rPr>
                <w:rFonts w:asciiTheme="minorHAnsi" w:hAnsiTheme="minorHAnsi"/>
                <w:sz w:val="22"/>
                <w:szCs w:val="22"/>
              </w:rPr>
            </w:pP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Justice</w:t>
            </w:r>
          </w:p>
          <w:p>
            <w:pPr>
              <w:jc w:val="both"/>
              <w:rPr>
                <w:rFonts w:asciiTheme="minorHAnsi" w:hAnsiTheme="minorHAnsi"/>
                <w:b/>
                <w:sz w:val="22"/>
                <w:szCs w:val="22"/>
              </w:rPr>
            </w:pPr>
            <w:r>
              <w:rPr>
                <w:rFonts w:asciiTheme="minorHAnsi" w:hAnsiTheme="minorHAnsi"/>
                <w:b/>
                <w:sz w:val="22"/>
                <w:szCs w:val="22"/>
              </w:rPr>
              <w:t>Peace</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‘Why’</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Make changes to what they</w:t>
            </w:r>
          </w:p>
          <w:p>
            <w:pPr>
              <w:jc w:val="both"/>
              <w:rPr>
                <w:rFonts w:asciiTheme="minorHAnsi" w:hAnsiTheme="minorHAnsi"/>
                <w:sz w:val="22"/>
                <w:szCs w:val="22"/>
              </w:rPr>
            </w:pPr>
            <w:r>
              <w:rPr>
                <w:rFonts w:asciiTheme="minorHAnsi" w:hAnsiTheme="minorHAnsi"/>
                <w:sz w:val="22"/>
                <w:szCs w:val="22"/>
              </w:rPr>
              <w:t xml:space="preserve">are doing </w:t>
            </w:r>
            <w:proofErr w:type="spellStart"/>
            <w:r>
              <w:rPr>
                <w:rFonts w:asciiTheme="minorHAnsi" w:hAnsiTheme="minorHAnsi"/>
                <w:sz w:val="22"/>
                <w:szCs w:val="22"/>
              </w:rPr>
              <w:t>e.g</w:t>
            </w:r>
            <w:proofErr w:type="spellEnd"/>
            <w:r>
              <w:rPr>
                <w:rFonts w:asciiTheme="minorHAnsi" w:hAnsiTheme="minorHAnsi"/>
                <w:sz w:val="22"/>
                <w:szCs w:val="22"/>
              </w:rPr>
              <w:t xml:space="preserve"> changing the</w:t>
            </w:r>
          </w:p>
          <w:p>
            <w:pPr>
              <w:jc w:val="both"/>
              <w:rPr>
                <w:rFonts w:asciiTheme="minorHAnsi" w:hAnsiTheme="minorHAnsi"/>
                <w:sz w:val="22"/>
                <w:szCs w:val="22"/>
              </w:rPr>
            </w:pPr>
            <w:r>
              <w:rPr>
                <w:rFonts w:asciiTheme="minorHAnsi" w:hAnsiTheme="minorHAnsi"/>
                <w:sz w:val="22"/>
                <w:szCs w:val="22"/>
              </w:rPr>
              <w:t>adhesive when building a</w:t>
            </w:r>
          </w:p>
          <w:p>
            <w:pPr>
              <w:jc w:val="both"/>
              <w:rPr>
                <w:rFonts w:asciiTheme="minorHAnsi" w:hAnsiTheme="minorHAnsi"/>
                <w:sz w:val="22"/>
                <w:szCs w:val="22"/>
              </w:rPr>
            </w:pPr>
            <w:r>
              <w:rPr>
                <w:rFonts w:asciiTheme="minorHAnsi" w:hAnsiTheme="minorHAnsi"/>
                <w:sz w:val="22"/>
                <w:szCs w:val="22"/>
              </w:rPr>
              <w:t>model, the best shape block</w:t>
            </w:r>
          </w:p>
          <w:p>
            <w:pPr>
              <w:jc w:val="both"/>
              <w:rPr>
                <w:rFonts w:asciiTheme="minorHAnsi" w:hAnsiTheme="minorHAnsi"/>
                <w:sz w:val="22"/>
                <w:szCs w:val="22"/>
              </w:rPr>
            </w:pPr>
            <w:r>
              <w:rPr>
                <w:rFonts w:asciiTheme="minorHAnsi" w:hAnsiTheme="minorHAnsi"/>
                <w:sz w:val="22"/>
                <w:szCs w:val="22"/>
              </w:rPr>
              <w:t>in a construction or den,</w:t>
            </w:r>
          </w:p>
          <w:p>
            <w:pPr>
              <w:jc w:val="both"/>
              <w:rPr>
                <w:rFonts w:asciiTheme="minorHAnsi" w:hAnsiTheme="minorHAnsi"/>
                <w:sz w:val="22"/>
                <w:szCs w:val="22"/>
              </w:rPr>
            </w:pPr>
            <w:r>
              <w:rPr>
                <w:rFonts w:asciiTheme="minorHAnsi" w:hAnsiTheme="minorHAnsi"/>
                <w:sz w:val="22"/>
                <w:szCs w:val="22"/>
              </w:rPr>
              <w:t xml:space="preserve">understanding others </w:t>
            </w:r>
          </w:p>
          <w:p>
            <w:pPr>
              <w:jc w:val="both"/>
              <w:rPr>
                <w:rFonts w:asciiTheme="minorHAnsi" w:hAnsiTheme="minorHAnsi"/>
                <w:sz w:val="22"/>
                <w:szCs w:val="22"/>
              </w:rPr>
            </w:pPr>
            <w:r>
              <w:rPr>
                <w:rFonts w:asciiTheme="minorHAnsi" w:hAnsiTheme="minorHAnsi"/>
                <w:sz w:val="22"/>
                <w:szCs w:val="22"/>
              </w:rPr>
              <w:t>feelings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Can suggest improvement to</w:t>
            </w:r>
          </w:p>
          <w:p>
            <w:pPr>
              <w:jc w:val="both"/>
              <w:rPr>
                <w:rFonts w:asciiTheme="minorHAnsi" w:hAnsiTheme="minorHAnsi"/>
                <w:sz w:val="22"/>
                <w:szCs w:val="22"/>
              </w:rPr>
            </w:pPr>
            <w:r>
              <w:rPr>
                <w:rFonts w:asciiTheme="minorHAnsi" w:hAnsiTheme="minorHAnsi"/>
                <w:sz w:val="22"/>
                <w:szCs w:val="22"/>
              </w:rPr>
              <w:t>their work, know why</w:t>
            </w:r>
          </w:p>
          <w:p>
            <w:pPr>
              <w:jc w:val="both"/>
              <w:rPr>
                <w:rFonts w:asciiTheme="minorHAnsi" w:hAnsiTheme="minorHAnsi"/>
                <w:sz w:val="22"/>
                <w:szCs w:val="22"/>
              </w:rPr>
            </w:pPr>
            <w:r>
              <w:rPr>
                <w:rFonts w:asciiTheme="minorHAnsi" w:hAnsiTheme="minorHAnsi"/>
                <w:sz w:val="22"/>
                <w:szCs w:val="22"/>
              </w:rPr>
              <w:t xml:space="preserve">something happened </w:t>
            </w:r>
            <w:proofErr w:type="spellStart"/>
            <w:r>
              <w:rPr>
                <w:rFonts w:asciiTheme="minorHAnsi" w:hAnsiTheme="minorHAnsi"/>
                <w:sz w:val="22"/>
                <w:szCs w:val="22"/>
              </w:rPr>
              <w:t>e.g</w:t>
            </w:r>
            <w:proofErr w:type="spellEnd"/>
          </w:p>
          <w:p>
            <w:pPr>
              <w:jc w:val="both"/>
              <w:rPr>
                <w:rFonts w:asciiTheme="minorHAnsi" w:hAnsiTheme="minorHAnsi"/>
                <w:sz w:val="22"/>
                <w:szCs w:val="22"/>
              </w:rPr>
            </w:pPr>
            <w:r>
              <w:rPr>
                <w:rFonts w:asciiTheme="minorHAnsi" w:hAnsiTheme="minorHAnsi"/>
                <w:sz w:val="22"/>
                <w:szCs w:val="22"/>
              </w:rPr>
              <w:t>Something falling over,</w:t>
            </w:r>
          </w:p>
          <w:p>
            <w:pPr>
              <w:jc w:val="both"/>
              <w:rPr>
                <w:rFonts w:asciiTheme="minorHAnsi" w:hAnsiTheme="minorHAnsi"/>
                <w:sz w:val="22"/>
                <w:szCs w:val="22"/>
              </w:rPr>
            </w:pPr>
            <w:r>
              <w:rPr>
                <w:rFonts w:asciiTheme="minorHAnsi" w:hAnsiTheme="minorHAnsi"/>
                <w:sz w:val="22"/>
                <w:szCs w:val="22"/>
              </w:rPr>
              <w:t>Someone being upset</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Evaluating their work can say</w:t>
            </w:r>
          </w:p>
          <w:p>
            <w:pPr>
              <w:jc w:val="both"/>
              <w:rPr>
                <w:rFonts w:asciiTheme="minorHAnsi" w:hAnsiTheme="minorHAnsi"/>
                <w:sz w:val="22"/>
                <w:szCs w:val="22"/>
              </w:rPr>
            </w:pPr>
            <w:r>
              <w:rPr>
                <w:rFonts w:asciiTheme="minorHAnsi" w:hAnsiTheme="minorHAnsi"/>
                <w:sz w:val="22"/>
                <w:szCs w:val="22"/>
              </w:rPr>
              <w:t>what they did well, suggesting</w:t>
            </w:r>
          </w:p>
          <w:p>
            <w:pPr>
              <w:jc w:val="both"/>
              <w:rPr>
                <w:rFonts w:asciiTheme="minorHAnsi" w:hAnsiTheme="minorHAnsi"/>
                <w:sz w:val="22"/>
                <w:szCs w:val="22"/>
              </w:rPr>
            </w:pPr>
            <w:r>
              <w:rPr>
                <w:rFonts w:asciiTheme="minorHAnsi" w:hAnsiTheme="minorHAnsi"/>
                <w:sz w:val="22"/>
                <w:szCs w:val="22"/>
              </w:rPr>
              <w:t>improvements, understanding</w:t>
            </w:r>
          </w:p>
          <w:p>
            <w:pPr>
              <w:jc w:val="both"/>
              <w:rPr>
                <w:rFonts w:asciiTheme="minorHAnsi" w:hAnsiTheme="minorHAnsi"/>
                <w:sz w:val="22"/>
                <w:szCs w:val="22"/>
              </w:rPr>
            </w:pPr>
            <w:r>
              <w:rPr>
                <w:rFonts w:asciiTheme="minorHAnsi" w:hAnsiTheme="minorHAnsi"/>
                <w:sz w:val="22"/>
                <w:szCs w:val="22"/>
              </w:rPr>
              <w:t>their actions towards others</w:t>
            </w:r>
          </w:p>
          <w:p>
            <w:pPr>
              <w:jc w:val="both"/>
              <w:rPr>
                <w:rFonts w:asciiTheme="minorHAnsi" w:hAnsiTheme="minorHAnsi"/>
                <w:sz w:val="22"/>
                <w:szCs w:val="22"/>
              </w:rPr>
            </w:pPr>
            <w:r>
              <w:rPr>
                <w:rFonts w:asciiTheme="minorHAnsi" w:hAnsiTheme="minorHAnsi"/>
                <w:sz w:val="22"/>
                <w:szCs w:val="22"/>
              </w:rPr>
              <w:t xml:space="preserve">and why others might be </w:t>
            </w:r>
          </w:p>
          <w:p>
            <w:pPr>
              <w:jc w:val="both"/>
              <w:rPr>
                <w:rFonts w:asciiTheme="minorHAnsi" w:hAnsiTheme="minorHAnsi"/>
                <w:sz w:val="22"/>
                <w:szCs w:val="22"/>
              </w:rPr>
            </w:pPr>
            <w:r>
              <w:rPr>
                <w:rFonts w:asciiTheme="minorHAnsi" w:hAnsiTheme="minorHAnsi"/>
                <w:sz w:val="22"/>
                <w:szCs w:val="22"/>
              </w:rPr>
              <w:t>upset</w:t>
            </w:r>
          </w:p>
          <w:p>
            <w:pPr>
              <w:jc w:val="both"/>
              <w:rPr>
                <w:rFonts w:asciiTheme="minorHAnsi" w:hAnsiTheme="minorHAnsi"/>
                <w:sz w:val="22"/>
                <w:szCs w:val="22"/>
              </w:rPr>
            </w:pP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Honest:</w:t>
            </w:r>
          </w:p>
          <w:p>
            <w:pPr>
              <w:jc w:val="both"/>
              <w:rPr>
                <w:rFonts w:asciiTheme="minorHAnsi" w:hAnsiTheme="minorHAnsi"/>
                <w:sz w:val="22"/>
                <w:szCs w:val="22"/>
              </w:rPr>
            </w:pPr>
            <w:r>
              <w:rPr>
                <w:rFonts w:asciiTheme="minorHAnsi" w:hAnsiTheme="minorHAnsi"/>
                <w:sz w:val="22"/>
                <w:szCs w:val="22"/>
              </w:rPr>
              <w:t>Doing the right thing</w:t>
            </w:r>
          </w:p>
          <w:p>
            <w:pPr>
              <w:jc w:val="both"/>
              <w:rPr>
                <w:rFonts w:asciiTheme="minorHAnsi" w:hAnsiTheme="minorHAnsi"/>
                <w:sz w:val="22"/>
                <w:szCs w:val="22"/>
              </w:rPr>
            </w:pPr>
            <w:r>
              <w:rPr>
                <w:rFonts w:asciiTheme="minorHAnsi" w:hAnsiTheme="minorHAnsi"/>
                <w:sz w:val="22"/>
                <w:szCs w:val="22"/>
              </w:rPr>
              <w:t>admitting when mistakes</w:t>
            </w:r>
          </w:p>
          <w:p>
            <w:pPr>
              <w:jc w:val="both"/>
              <w:rPr>
                <w:rFonts w:asciiTheme="minorHAnsi" w:hAnsiTheme="minorHAnsi"/>
                <w:sz w:val="22"/>
                <w:szCs w:val="22"/>
              </w:rPr>
            </w:pPr>
            <w:r>
              <w:rPr>
                <w:rFonts w:asciiTheme="minorHAnsi" w:hAnsiTheme="minorHAnsi"/>
                <w:sz w:val="22"/>
                <w:szCs w:val="22"/>
              </w:rPr>
              <w:t>are made, trustworthy</w:t>
            </w:r>
          </w:p>
          <w:p>
            <w:pPr>
              <w:jc w:val="both"/>
              <w:rPr>
                <w:rFonts w:asciiTheme="minorHAnsi" w:hAnsiTheme="minorHAnsi"/>
                <w:sz w:val="22"/>
                <w:szCs w:val="22"/>
              </w:rPr>
            </w:pPr>
            <w:r>
              <w:rPr>
                <w:rFonts w:asciiTheme="minorHAnsi" w:hAnsiTheme="minorHAnsi"/>
                <w:sz w:val="22"/>
                <w:szCs w:val="22"/>
              </w:rPr>
              <w:t>tells the truth, accepting</w:t>
            </w:r>
          </w:p>
          <w:p>
            <w:pPr>
              <w:jc w:val="both"/>
              <w:rPr>
                <w:rFonts w:asciiTheme="minorHAnsi" w:hAnsiTheme="minorHAnsi"/>
                <w:sz w:val="22"/>
                <w:szCs w:val="22"/>
              </w:rPr>
            </w:pPr>
            <w:r>
              <w:rPr>
                <w:rFonts w:asciiTheme="minorHAnsi" w:hAnsiTheme="minorHAnsi"/>
                <w:sz w:val="22"/>
                <w:szCs w:val="22"/>
              </w:rPr>
              <w:t>responsibility</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Humility</w:t>
            </w:r>
          </w:p>
          <w:p>
            <w:pPr>
              <w:jc w:val="both"/>
              <w:rPr>
                <w:rFonts w:asciiTheme="minorHAnsi" w:hAnsiTheme="minorHAnsi"/>
                <w:b/>
                <w:sz w:val="22"/>
                <w:szCs w:val="22"/>
              </w:rPr>
            </w:pPr>
            <w:r>
              <w:rPr>
                <w:rFonts w:asciiTheme="minorHAnsi" w:hAnsiTheme="minorHAnsi"/>
                <w:b/>
                <w:sz w:val="22"/>
                <w:szCs w:val="22"/>
              </w:rPr>
              <w:t>Justice</w:t>
            </w:r>
          </w:p>
          <w:p>
            <w:pPr>
              <w:jc w:val="both"/>
              <w:rPr>
                <w:rFonts w:asciiTheme="minorHAnsi" w:hAnsiTheme="minorHAnsi"/>
                <w:b/>
                <w:sz w:val="22"/>
                <w:szCs w:val="22"/>
              </w:rPr>
            </w:pP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‘I did…</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Learning to tell the truth</w:t>
            </w:r>
          </w:p>
          <w:p>
            <w:pPr>
              <w:jc w:val="both"/>
              <w:rPr>
                <w:rFonts w:asciiTheme="minorHAnsi" w:hAnsiTheme="minorHAnsi"/>
                <w:sz w:val="22"/>
                <w:szCs w:val="22"/>
              </w:rPr>
            </w:pPr>
            <w:r>
              <w:rPr>
                <w:rFonts w:asciiTheme="minorHAnsi" w:hAnsiTheme="minorHAnsi"/>
                <w:sz w:val="22"/>
                <w:szCs w:val="22"/>
              </w:rPr>
              <w:t xml:space="preserve">despite possible </w:t>
            </w:r>
          </w:p>
          <w:p>
            <w:pPr>
              <w:jc w:val="both"/>
              <w:rPr>
                <w:rFonts w:asciiTheme="minorHAnsi" w:hAnsiTheme="minorHAnsi"/>
                <w:sz w:val="22"/>
                <w:szCs w:val="22"/>
              </w:rPr>
            </w:pPr>
            <w:r>
              <w:rPr>
                <w:rFonts w:asciiTheme="minorHAnsi" w:hAnsiTheme="minorHAnsi"/>
                <w:sz w:val="22"/>
                <w:szCs w:val="22"/>
              </w:rPr>
              <w:t>consequences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Telling the truth despite</w:t>
            </w:r>
          </w:p>
          <w:p>
            <w:pPr>
              <w:jc w:val="both"/>
              <w:rPr>
                <w:rFonts w:asciiTheme="minorHAnsi" w:hAnsiTheme="minorHAnsi"/>
                <w:sz w:val="22"/>
                <w:szCs w:val="22"/>
              </w:rPr>
            </w:pPr>
            <w:r>
              <w:rPr>
                <w:rFonts w:asciiTheme="minorHAnsi" w:hAnsiTheme="minorHAnsi"/>
                <w:sz w:val="22"/>
                <w:szCs w:val="22"/>
              </w:rPr>
              <w:t>Possible consequences, be</w:t>
            </w:r>
          </w:p>
          <w:p>
            <w:pPr>
              <w:jc w:val="both"/>
              <w:rPr>
                <w:rFonts w:asciiTheme="minorHAnsi" w:hAnsiTheme="minorHAnsi"/>
                <w:sz w:val="22"/>
                <w:szCs w:val="22"/>
              </w:rPr>
            </w:pPr>
            <w:r>
              <w:rPr>
                <w:rFonts w:asciiTheme="minorHAnsi" w:hAnsiTheme="minorHAnsi"/>
                <w:sz w:val="22"/>
                <w:szCs w:val="22"/>
              </w:rPr>
              <w:t>able to differentiate</w:t>
            </w:r>
          </w:p>
          <w:p>
            <w:pPr>
              <w:jc w:val="both"/>
              <w:rPr>
                <w:rFonts w:asciiTheme="minorHAnsi" w:hAnsiTheme="minorHAnsi"/>
                <w:sz w:val="22"/>
                <w:szCs w:val="22"/>
              </w:rPr>
            </w:pPr>
            <w:r>
              <w:rPr>
                <w:rFonts w:asciiTheme="minorHAnsi" w:hAnsiTheme="minorHAnsi"/>
                <w:sz w:val="22"/>
                <w:szCs w:val="22"/>
              </w:rPr>
              <w:t>between real and imagination</w:t>
            </w:r>
          </w:p>
          <w:p>
            <w:pPr>
              <w:jc w:val="both"/>
              <w:rPr>
                <w:rFonts w:asciiTheme="minorHAnsi" w:hAnsiTheme="minorHAnsi"/>
                <w:sz w:val="22"/>
                <w:szCs w:val="22"/>
              </w:rPr>
            </w:pP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 xml:space="preserve">Able to </w:t>
            </w:r>
            <w:proofErr w:type="spellStart"/>
            <w:r>
              <w:rPr>
                <w:rFonts w:asciiTheme="minorHAnsi" w:hAnsiTheme="minorHAnsi"/>
                <w:sz w:val="22"/>
                <w:szCs w:val="22"/>
              </w:rPr>
              <w:t>self assess</w:t>
            </w:r>
            <w:proofErr w:type="spellEnd"/>
            <w:r>
              <w:rPr>
                <w:rFonts w:asciiTheme="minorHAnsi" w:hAnsiTheme="minorHAnsi"/>
                <w:sz w:val="22"/>
                <w:szCs w:val="22"/>
              </w:rPr>
              <w:t xml:space="preserve"> work</w:t>
            </w:r>
          </w:p>
          <w:p>
            <w:pPr>
              <w:jc w:val="both"/>
              <w:rPr>
                <w:rFonts w:asciiTheme="minorHAnsi" w:hAnsiTheme="minorHAnsi"/>
                <w:sz w:val="22"/>
                <w:szCs w:val="22"/>
              </w:rPr>
            </w:pPr>
            <w:r>
              <w:rPr>
                <w:rFonts w:asciiTheme="minorHAnsi" w:hAnsiTheme="minorHAnsi"/>
                <w:sz w:val="22"/>
                <w:szCs w:val="22"/>
              </w:rPr>
              <w:t>realistically, can offer</w:t>
            </w:r>
          </w:p>
          <w:p>
            <w:pPr>
              <w:jc w:val="both"/>
              <w:rPr>
                <w:rFonts w:asciiTheme="minorHAnsi" w:hAnsiTheme="minorHAnsi"/>
                <w:sz w:val="22"/>
                <w:szCs w:val="22"/>
              </w:rPr>
            </w:pPr>
            <w:r>
              <w:rPr>
                <w:rFonts w:asciiTheme="minorHAnsi" w:hAnsiTheme="minorHAnsi"/>
                <w:sz w:val="22"/>
                <w:szCs w:val="22"/>
              </w:rPr>
              <w:t>constructive criticism</w:t>
            </w:r>
          </w:p>
          <w:p>
            <w:pPr>
              <w:jc w:val="both"/>
              <w:rPr>
                <w:rFonts w:asciiTheme="minorHAnsi" w:hAnsiTheme="minorHAnsi"/>
                <w:sz w:val="22"/>
                <w:szCs w:val="22"/>
              </w:rPr>
            </w:pPr>
            <w:r>
              <w:rPr>
                <w:rFonts w:asciiTheme="minorHAnsi" w:hAnsiTheme="minorHAnsi"/>
                <w:sz w:val="22"/>
                <w:szCs w:val="22"/>
              </w:rPr>
              <w:t>without causing offence</w:t>
            </w:r>
          </w:p>
          <w:p>
            <w:pPr>
              <w:jc w:val="both"/>
              <w:rPr>
                <w:rFonts w:asciiTheme="minorHAnsi" w:hAnsiTheme="minorHAnsi"/>
                <w:sz w:val="22"/>
                <w:szCs w:val="22"/>
              </w:rPr>
            </w:pPr>
            <w:r>
              <w:rPr>
                <w:rFonts w:asciiTheme="minorHAnsi" w:hAnsiTheme="minorHAnsi"/>
                <w:sz w:val="22"/>
                <w:szCs w:val="22"/>
              </w:rPr>
              <w:t>Telling the truth despite</w:t>
            </w:r>
          </w:p>
          <w:p>
            <w:pPr>
              <w:jc w:val="both"/>
              <w:rPr>
                <w:rFonts w:asciiTheme="minorHAnsi" w:hAnsiTheme="minorHAnsi"/>
                <w:sz w:val="22"/>
                <w:szCs w:val="22"/>
              </w:rPr>
            </w:pPr>
            <w:r>
              <w:rPr>
                <w:rFonts w:asciiTheme="minorHAnsi" w:hAnsiTheme="minorHAnsi"/>
                <w:sz w:val="22"/>
                <w:szCs w:val="22"/>
              </w:rPr>
              <w:t>possible consequences, know</w:t>
            </w:r>
          </w:p>
          <w:p>
            <w:pPr>
              <w:jc w:val="both"/>
              <w:rPr>
                <w:rFonts w:asciiTheme="minorHAnsi" w:hAnsiTheme="minorHAnsi"/>
                <w:sz w:val="22"/>
                <w:szCs w:val="22"/>
              </w:rPr>
            </w:pPr>
            <w:r>
              <w:rPr>
                <w:rFonts w:asciiTheme="minorHAnsi" w:hAnsiTheme="minorHAnsi"/>
                <w:sz w:val="22"/>
                <w:szCs w:val="22"/>
              </w:rPr>
              <w:t>that no-one is perfect,</w:t>
            </w:r>
          </w:p>
          <w:p>
            <w:pPr>
              <w:jc w:val="both"/>
              <w:rPr>
                <w:rFonts w:asciiTheme="minorHAnsi" w:hAnsiTheme="minorHAnsi"/>
                <w:sz w:val="22"/>
                <w:szCs w:val="22"/>
              </w:rPr>
            </w:pPr>
            <w:r>
              <w:rPr>
                <w:rFonts w:asciiTheme="minorHAnsi" w:hAnsiTheme="minorHAnsi"/>
                <w:sz w:val="22"/>
                <w:szCs w:val="22"/>
              </w:rPr>
              <w:t>reflect on when lying is</w:t>
            </w:r>
          </w:p>
          <w:p>
            <w:pPr>
              <w:jc w:val="both"/>
              <w:rPr>
                <w:rFonts w:asciiTheme="minorHAnsi" w:hAnsiTheme="minorHAnsi"/>
                <w:sz w:val="22"/>
                <w:szCs w:val="22"/>
              </w:rPr>
            </w:pPr>
            <w:r>
              <w:rPr>
                <w:rFonts w:asciiTheme="minorHAnsi" w:hAnsiTheme="minorHAnsi"/>
                <w:sz w:val="22"/>
                <w:szCs w:val="22"/>
              </w:rPr>
              <w:t>acceptable</w:t>
            </w:r>
          </w:p>
        </w:tc>
      </w:tr>
      <w:t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Resilient:</w:t>
            </w:r>
          </w:p>
          <w:p>
            <w:pPr>
              <w:jc w:val="both"/>
              <w:rPr>
                <w:rFonts w:asciiTheme="minorHAnsi" w:hAnsiTheme="minorHAnsi"/>
                <w:sz w:val="22"/>
                <w:szCs w:val="22"/>
              </w:rPr>
            </w:pPr>
            <w:r>
              <w:rPr>
                <w:rFonts w:asciiTheme="minorHAnsi" w:hAnsiTheme="minorHAnsi"/>
                <w:sz w:val="22"/>
                <w:szCs w:val="22"/>
              </w:rPr>
              <w:t xml:space="preserve">Determined, </w:t>
            </w:r>
            <w:proofErr w:type="spellStart"/>
            <w:r>
              <w:rPr>
                <w:rFonts w:asciiTheme="minorHAnsi" w:hAnsiTheme="minorHAnsi"/>
                <w:sz w:val="22"/>
                <w:szCs w:val="22"/>
              </w:rPr>
              <w:t>stickability</w:t>
            </w:r>
            <w:proofErr w:type="spellEnd"/>
            <w:r>
              <w:rPr>
                <w:rFonts w:asciiTheme="minorHAnsi" w:hAnsiTheme="minorHAnsi"/>
                <w:sz w:val="22"/>
                <w:szCs w:val="22"/>
              </w:rPr>
              <w:t>,</w:t>
            </w:r>
          </w:p>
          <w:p>
            <w:pPr>
              <w:jc w:val="both"/>
              <w:rPr>
                <w:rFonts w:asciiTheme="minorHAnsi" w:hAnsiTheme="minorHAnsi"/>
                <w:sz w:val="22"/>
                <w:szCs w:val="22"/>
              </w:rPr>
            </w:pPr>
            <w:r>
              <w:rPr>
                <w:rFonts w:asciiTheme="minorHAnsi" w:hAnsiTheme="minorHAnsi"/>
                <w:sz w:val="22"/>
                <w:szCs w:val="22"/>
              </w:rPr>
              <w:t>Doesn’t give up, has</w:t>
            </w:r>
          </w:p>
          <w:p>
            <w:pPr>
              <w:jc w:val="both"/>
              <w:rPr>
                <w:rFonts w:asciiTheme="minorHAnsi" w:hAnsiTheme="minorHAnsi"/>
                <w:sz w:val="22"/>
                <w:szCs w:val="22"/>
              </w:rPr>
            </w:pPr>
            <w:r>
              <w:rPr>
                <w:rFonts w:asciiTheme="minorHAnsi" w:hAnsiTheme="minorHAnsi"/>
                <w:sz w:val="22"/>
                <w:szCs w:val="22"/>
              </w:rPr>
              <w:t>another go, tries again,</w:t>
            </w:r>
          </w:p>
          <w:p>
            <w:pPr>
              <w:jc w:val="both"/>
              <w:rPr>
                <w:rFonts w:asciiTheme="minorHAnsi" w:hAnsiTheme="minorHAnsi"/>
                <w:sz w:val="22"/>
                <w:szCs w:val="22"/>
              </w:rPr>
            </w:pPr>
            <w:r>
              <w:rPr>
                <w:rFonts w:asciiTheme="minorHAnsi" w:hAnsiTheme="minorHAnsi"/>
                <w:sz w:val="22"/>
                <w:szCs w:val="22"/>
              </w:rPr>
              <w:t>thinks I can, doesn’t mind</w:t>
            </w:r>
          </w:p>
          <w:p>
            <w:pPr>
              <w:jc w:val="both"/>
              <w:rPr>
                <w:rFonts w:asciiTheme="minorHAnsi" w:hAnsiTheme="minorHAnsi"/>
                <w:sz w:val="22"/>
                <w:szCs w:val="22"/>
              </w:rPr>
            </w:pPr>
            <w:r>
              <w:rPr>
                <w:rFonts w:asciiTheme="minorHAnsi" w:hAnsiTheme="minorHAnsi"/>
                <w:sz w:val="22"/>
                <w:szCs w:val="22"/>
              </w:rPr>
              <w:t>making mistakes, knows</w:t>
            </w:r>
          </w:p>
          <w:p>
            <w:pPr>
              <w:jc w:val="both"/>
              <w:rPr>
                <w:rFonts w:asciiTheme="minorHAnsi" w:hAnsiTheme="minorHAnsi"/>
                <w:sz w:val="22"/>
                <w:szCs w:val="22"/>
              </w:rPr>
            </w:pPr>
            <w:r>
              <w:rPr>
                <w:rFonts w:asciiTheme="minorHAnsi" w:hAnsiTheme="minorHAnsi"/>
                <w:sz w:val="22"/>
                <w:szCs w:val="22"/>
              </w:rPr>
              <w:t>mistakes are needed to</w:t>
            </w:r>
          </w:p>
          <w:p>
            <w:pPr>
              <w:jc w:val="both"/>
              <w:rPr>
                <w:rFonts w:asciiTheme="minorHAnsi" w:hAnsiTheme="minorHAnsi"/>
                <w:sz w:val="22"/>
                <w:szCs w:val="22"/>
              </w:rPr>
            </w:pPr>
            <w:r>
              <w:rPr>
                <w:rFonts w:asciiTheme="minorHAnsi" w:hAnsiTheme="minorHAnsi"/>
                <w:sz w:val="22"/>
                <w:szCs w:val="22"/>
              </w:rPr>
              <w:t>get better</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Wisdom</w:t>
            </w:r>
          </w:p>
          <w:p>
            <w:pPr>
              <w:jc w:val="both"/>
              <w:rPr>
                <w:rFonts w:asciiTheme="minorHAnsi" w:hAnsiTheme="minorHAnsi"/>
                <w:b/>
                <w:sz w:val="22"/>
                <w:szCs w:val="22"/>
              </w:rPr>
            </w:pPr>
            <w:r>
              <w:rPr>
                <w:rFonts w:asciiTheme="minorHAnsi" w:hAnsiTheme="minorHAnsi"/>
                <w:b/>
                <w:sz w:val="22"/>
                <w:szCs w:val="22"/>
              </w:rPr>
              <w:t>Thankfulness</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‘I can</w:t>
            </w:r>
          </w:p>
          <w:p>
            <w:pPr>
              <w:jc w:val="both"/>
              <w:rPr>
                <w:rFonts w:asciiTheme="minorHAnsi" w:hAnsiTheme="minorHAnsi"/>
                <w:sz w:val="22"/>
                <w:szCs w:val="22"/>
              </w:rPr>
            </w:pPr>
            <w:r>
              <w:rPr>
                <w:rFonts w:asciiTheme="minorHAnsi" w:hAnsiTheme="minorHAnsi"/>
                <w:sz w:val="22"/>
                <w:szCs w:val="22"/>
              </w:rPr>
              <w:t>(just not</w:t>
            </w:r>
          </w:p>
          <w:p>
            <w:pPr>
              <w:jc w:val="both"/>
              <w:rPr>
                <w:rFonts w:asciiTheme="minorHAnsi" w:hAnsiTheme="minorHAnsi"/>
                <w:sz w:val="22"/>
                <w:szCs w:val="22"/>
              </w:rPr>
            </w:pPr>
            <w:r>
              <w:rPr>
                <w:rFonts w:asciiTheme="minorHAnsi" w:hAnsiTheme="minorHAnsi"/>
                <w:sz w:val="22"/>
                <w:szCs w:val="22"/>
              </w:rPr>
              <w:t>yet)’</w:t>
            </w:r>
          </w:p>
          <w:p>
            <w:pPr>
              <w:jc w:val="both"/>
              <w:rPr>
                <w:rFonts w:asciiTheme="minorHAnsi" w:hAnsiTheme="minorHAnsi"/>
                <w:sz w:val="22"/>
                <w:szCs w:val="22"/>
              </w:rPr>
            </w:pPr>
            <w:r>
              <w:rPr>
                <w:rFonts w:asciiTheme="minorHAnsi" w:hAnsiTheme="minorHAnsi"/>
                <w:sz w:val="22"/>
                <w:szCs w:val="22"/>
              </w:rPr>
              <w:t>Next time</w:t>
            </w:r>
          </w:p>
          <w:p>
            <w:pPr>
              <w:jc w:val="both"/>
              <w:rPr>
                <w:rFonts w:asciiTheme="minorHAnsi" w:hAnsiTheme="minorHAnsi"/>
                <w:sz w:val="22"/>
                <w:szCs w:val="22"/>
              </w:rPr>
            </w:pPr>
            <w:r>
              <w:rPr>
                <w:rFonts w:asciiTheme="minorHAnsi" w:hAnsiTheme="minorHAnsi"/>
                <w:sz w:val="22"/>
                <w:szCs w:val="22"/>
              </w:rPr>
              <w:t>‘I will’</w:t>
            </w:r>
          </w:p>
        </w:tc>
        <w:tc>
          <w:tcPr>
            <w:tcW w:w="0" w:type="auto"/>
            <w:tcBorders>
              <w:bottom w:val="single" w:sz="4" w:space="0" w:color="auto"/>
            </w:tcBorders>
            <w:shd w:val="clear" w:color="auto" w:fill="auto"/>
          </w:tcPr>
          <w:p>
            <w:pPr>
              <w:jc w:val="both"/>
              <w:rPr>
                <w:rFonts w:asciiTheme="minorHAnsi" w:hAnsiTheme="minorHAnsi"/>
                <w:sz w:val="22"/>
                <w:szCs w:val="22"/>
              </w:rPr>
            </w:pPr>
            <w:r>
              <w:rPr>
                <w:rFonts w:asciiTheme="minorHAnsi" w:hAnsiTheme="minorHAnsi"/>
                <w:sz w:val="22"/>
                <w:szCs w:val="22"/>
              </w:rPr>
              <w:t>Riding a bike, fastening</w:t>
            </w:r>
          </w:p>
          <w:p>
            <w:pPr>
              <w:jc w:val="both"/>
              <w:rPr>
                <w:rFonts w:asciiTheme="minorHAnsi" w:hAnsiTheme="minorHAnsi"/>
                <w:sz w:val="22"/>
                <w:szCs w:val="22"/>
              </w:rPr>
            </w:pPr>
            <w:r>
              <w:rPr>
                <w:rFonts w:asciiTheme="minorHAnsi" w:hAnsiTheme="minorHAnsi"/>
                <w:sz w:val="22"/>
                <w:szCs w:val="22"/>
              </w:rPr>
              <w:t>Zips, handling tricky objects</w:t>
            </w:r>
          </w:p>
          <w:p>
            <w:pPr>
              <w:jc w:val="both"/>
              <w:rPr>
                <w:rFonts w:asciiTheme="minorHAnsi" w:hAnsiTheme="minorHAnsi"/>
                <w:sz w:val="22"/>
                <w:szCs w:val="22"/>
              </w:rPr>
            </w:pPr>
            <w:r>
              <w:rPr>
                <w:rFonts w:asciiTheme="minorHAnsi" w:hAnsiTheme="minorHAnsi"/>
                <w:sz w:val="22"/>
                <w:szCs w:val="22"/>
              </w:rPr>
              <w:t xml:space="preserve">like scissors, </w:t>
            </w:r>
            <w:proofErr w:type="spellStart"/>
            <w:r>
              <w:rPr>
                <w:rFonts w:asciiTheme="minorHAnsi" w:hAnsiTheme="minorHAnsi"/>
                <w:sz w:val="22"/>
                <w:szCs w:val="22"/>
              </w:rPr>
              <w:t>sellotape</w:t>
            </w:r>
            <w:proofErr w:type="spellEnd"/>
          </w:p>
        </w:tc>
        <w:tc>
          <w:tcPr>
            <w:tcW w:w="0" w:type="auto"/>
            <w:tcBorders>
              <w:bottom w:val="single" w:sz="4" w:space="0" w:color="auto"/>
            </w:tcBorders>
            <w:shd w:val="clear" w:color="auto" w:fill="auto"/>
          </w:tcPr>
          <w:p>
            <w:pPr>
              <w:jc w:val="both"/>
              <w:rPr>
                <w:rFonts w:asciiTheme="minorHAnsi" w:hAnsiTheme="minorHAnsi"/>
                <w:sz w:val="22"/>
                <w:szCs w:val="22"/>
              </w:rPr>
            </w:pPr>
            <w:r>
              <w:rPr>
                <w:rFonts w:asciiTheme="minorHAnsi" w:hAnsiTheme="minorHAnsi"/>
                <w:sz w:val="22"/>
                <w:szCs w:val="22"/>
              </w:rPr>
              <w:t>Enjoys ‘tricky’ problems, not</w:t>
            </w:r>
          </w:p>
          <w:p>
            <w:pPr>
              <w:jc w:val="both"/>
              <w:rPr>
                <w:rFonts w:asciiTheme="minorHAnsi" w:hAnsiTheme="minorHAnsi"/>
                <w:sz w:val="22"/>
                <w:szCs w:val="22"/>
              </w:rPr>
            </w:pPr>
            <w:r>
              <w:rPr>
                <w:rFonts w:asciiTheme="minorHAnsi" w:hAnsiTheme="minorHAnsi"/>
                <w:sz w:val="22"/>
                <w:szCs w:val="22"/>
              </w:rPr>
              <w:t>flitting between activities in</w:t>
            </w:r>
          </w:p>
          <w:p>
            <w:pPr>
              <w:jc w:val="both"/>
              <w:rPr>
                <w:rFonts w:asciiTheme="minorHAnsi" w:hAnsiTheme="minorHAnsi"/>
                <w:sz w:val="22"/>
                <w:szCs w:val="22"/>
              </w:rPr>
            </w:pPr>
            <w:r>
              <w:rPr>
                <w:rFonts w:asciiTheme="minorHAnsi" w:hAnsiTheme="minorHAnsi"/>
                <w:sz w:val="22"/>
                <w:szCs w:val="22"/>
              </w:rPr>
              <w:t>the shared area</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Doesn’t ask for help too</w:t>
            </w:r>
          </w:p>
          <w:p>
            <w:pPr>
              <w:jc w:val="both"/>
              <w:rPr>
                <w:rFonts w:asciiTheme="minorHAnsi" w:hAnsiTheme="minorHAnsi"/>
                <w:sz w:val="22"/>
                <w:szCs w:val="22"/>
              </w:rPr>
            </w:pPr>
            <w:r>
              <w:rPr>
                <w:rFonts w:asciiTheme="minorHAnsi" w:hAnsiTheme="minorHAnsi"/>
                <w:sz w:val="22"/>
                <w:szCs w:val="22"/>
              </w:rPr>
              <w:t>Readily, is willing to make</w:t>
            </w:r>
          </w:p>
          <w:p>
            <w:pPr>
              <w:jc w:val="both"/>
              <w:rPr>
                <w:rFonts w:asciiTheme="minorHAnsi" w:hAnsiTheme="minorHAnsi"/>
                <w:sz w:val="22"/>
                <w:szCs w:val="22"/>
              </w:rPr>
            </w:pPr>
            <w:r>
              <w:rPr>
                <w:rFonts w:asciiTheme="minorHAnsi" w:hAnsiTheme="minorHAnsi"/>
                <w:sz w:val="22"/>
                <w:szCs w:val="22"/>
              </w:rPr>
              <w:t>Mistakes and then make them</w:t>
            </w:r>
          </w:p>
          <w:p>
            <w:pPr>
              <w:jc w:val="both"/>
              <w:rPr>
                <w:rFonts w:asciiTheme="minorHAnsi" w:hAnsiTheme="minorHAnsi"/>
                <w:sz w:val="22"/>
                <w:szCs w:val="22"/>
              </w:rPr>
            </w:pPr>
            <w:r>
              <w:rPr>
                <w:rFonts w:asciiTheme="minorHAnsi" w:hAnsiTheme="minorHAnsi"/>
                <w:sz w:val="22"/>
                <w:szCs w:val="22"/>
              </w:rPr>
              <w:t>better: Times tables, tests</w:t>
            </w:r>
          </w:p>
        </w:tc>
      </w:tr>
      <w:tr>
        <w:trPr>
          <w:trHeight w:val="894"/>
        </w:trPr>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Kind and Caring:</w:t>
            </w:r>
          </w:p>
          <w:p>
            <w:pPr>
              <w:jc w:val="both"/>
              <w:rPr>
                <w:rFonts w:asciiTheme="minorHAnsi" w:hAnsiTheme="minorHAnsi"/>
                <w:sz w:val="22"/>
                <w:szCs w:val="22"/>
              </w:rPr>
            </w:pPr>
            <w:r>
              <w:rPr>
                <w:rFonts w:asciiTheme="minorHAnsi" w:hAnsiTheme="minorHAnsi"/>
                <w:sz w:val="22"/>
                <w:szCs w:val="22"/>
              </w:rPr>
              <w:t>Awareness of others,</w:t>
            </w:r>
          </w:p>
          <w:p>
            <w:pPr>
              <w:jc w:val="both"/>
              <w:rPr>
                <w:rFonts w:asciiTheme="minorHAnsi" w:hAnsiTheme="minorHAnsi"/>
                <w:sz w:val="22"/>
                <w:szCs w:val="22"/>
              </w:rPr>
            </w:pPr>
            <w:r>
              <w:rPr>
                <w:rFonts w:asciiTheme="minorHAnsi" w:hAnsiTheme="minorHAnsi"/>
                <w:sz w:val="22"/>
                <w:szCs w:val="22"/>
              </w:rPr>
              <w:t>speaking nicely, gentle,</w:t>
            </w:r>
          </w:p>
          <w:p>
            <w:pPr>
              <w:jc w:val="both"/>
              <w:rPr>
                <w:rFonts w:asciiTheme="minorHAnsi" w:hAnsiTheme="minorHAnsi"/>
                <w:sz w:val="22"/>
                <w:szCs w:val="22"/>
              </w:rPr>
            </w:pPr>
            <w:r>
              <w:rPr>
                <w:rFonts w:asciiTheme="minorHAnsi" w:hAnsiTheme="minorHAnsi"/>
                <w:sz w:val="22"/>
                <w:szCs w:val="22"/>
              </w:rPr>
              <w:t>thoughtful</w:t>
            </w:r>
          </w:p>
        </w:tc>
        <w:tc>
          <w:tcPr>
            <w:tcW w:w="0" w:type="auto"/>
            <w:shd w:val="clear" w:color="auto" w:fill="auto"/>
          </w:tcPr>
          <w:p>
            <w:pPr>
              <w:jc w:val="both"/>
              <w:rPr>
                <w:rFonts w:asciiTheme="minorHAnsi" w:hAnsiTheme="minorHAnsi"/>
                <w:b/>
                <w:sz w:val="22"/>
                <w:szCs w:val="22"/>
              </w:rPr>
            </w:pPr>
            <w:r>
              <w:rPr>
                <w:rFonts w:asciiTheme="minorHAnsi" w:hAnsiTheme="minorHAnsi"/>
                <w:b/>
                <w:sz w:val="22"/>
                <w:szCs w:val="22"/>
              </w:rPr>
              <w:t>Friendship</w:t>
            </w:r>
          </w:p>
          <w:p>
            <w:pPr>
              <w:jc w:val="both"/>
              <w:rPr>
                <w:rFonts w:asciiTheme="minorHAnsi" w:hAnsiTheme="minorHAnsi"/>
                <w:b/>
                <w:sz w:val="22"/>
                <w:szCs w:val="22"/>
              </w:rPr>
            </w:pPr>
            <w:r>
              <w:rPr>
                <w:rFonts w:asciiTheme="minorHAnsi" w:hAnsiTheme="minorHAnsi"/>
                <w:b/>
                <w:sz w:val="22"/>
                <w:szCs w:val="22"/>
              </w:rPr>
              <w:t>Compassion</w:t>
            </w:r>
          </w:p>
        </w:tc>
        <w:tc>
          <w:tcPr>
            <w:tcW w:w="0" w:type="auto"/>
            <w:shd w:val="clear" w:color="auto" w:fill="auto"/>
          </w:tcPr>
          <w:p>
            <w:pPr>
              <w:jc w:val="both"/>
              <w:rPr>
                <w:rFonts w:asciiTheme="minorHAnsi" w:hAnsiTheme="minorHAnsi"/>
                <w:sz w:val="22"/>
                <w:szCs w:val="22"/>
              </w:rPr>
            </w:pPr>
            <w:r>
              <w:rPr>
                <w:rFonts w:asciiTheme="minorHAnsi" w:hAnsiTheme="minorHAnsi"/>
                <w:sz w:val="22"/>
                <w:szCs w:val="22"/>
              </w:rPr>
              <w:t>‘Can I</w:t>
            </w:r>
          </w:p>
          <w:p>
            <w:pPr>
              <w:jc w:val="both"/>
              <w:rPr>
                <w:rFonts w:asciiTheme="minorHAnsi" w:hAnsiTheme="minorHAnsi"/>
                <w:sz w:val="22"/>
                <w:szCs w:val="22"/>
              </w:rPr>
            </w:pPr>
            <w:proofErr w:type="gramStart"/>
            <w:r>
              <w:rPr>
                <w:rFonts w:asciiTheme="minorHAnsi" w:hAnsiTheme="minorHAnsi"/>
                <w:sz w:val="22"/>
                <w:szCs w:val="22"/>
              </w:rPr>
              <w:t>help</w:t>
            </w:r>
            <w:proofErr w:type="gramEnd"/>
            <w:r>
              <w:rPr>
                <w:rFonts w:asciiTheme="minorHAnsi" w:hAnsiTheme="minorHAnsi"/>
                <w:sz w:val="22"/>
                <w:szCs w:val="22"/>
              </w:rPr>
              <w:t xml:space="preserve"> you?</w:t>
            </w:r>
          </w:p>
        </w:tc>
        <w:tc>
          <w:tcPr>
            <w:tcW w:w="0" w:type="auto"/>
            <w:gridSpan w:val="3"/>
            <w:shd w:val="clear" w:color="auto" w:fill="auto"/>
          </w:tcPr>
          <w:p>
            <w:pPr>
              <w:jc w:val="both"/>
              <w:rPr>
                <w:rFonts w:asciiTheme="minorHAnsi" w:hAnsiTheme="minorHAnsi"/>
                <w:sz w:val="22"/>
                <w:szCs w:val="22"/>
              </w:rPr>
            </w:pPr>
            <w:r>
              <w:rPr>
                <w:rFonts w:asciiTheme="minorHAnsi" w:hAnsiTheme="minorHAnsi"/>
                <w:sz w:val="22"/>
                <w:szCs w:val="22"/>
              </w:rPr>
              <w:t xml:space="preserve">Sharing, turn taking, learning to say sorry with adult support, checking someone is ok, </w:t>
            </w:r>
          </w:p>
          <w:p>
            <w:pPr>
              <w:jc w:val="both"/>
              <w:rPr>
                <w:rFonts w:asciiTheme="minorHAnsi" w:hAnsiTheme="minorHAnsi"/>
                <w:sz w:val="22"/>
                <w:szCs w:val="22"/>
              </w:rPr>
            </w:pPr>
            <w:r>
              <w:rPr>
                <w:rFonts w:asciiTheme="minorHAnsi" w:hAnsiTheme="minorHAnsi"/>
                <w:sz w:val="22"/>
                <w:szCs w:val="22"/>
              </w:rPr>
              <w:t xml:space="preserve">talking politely to one another, be aware of body language, helping others when they </w:t>
            </w:r>
          </w:p>
          <w:p>
            <w:pPr>
              <w:jc w:val="both"/>
              <w:rPr>
                <w:rFonts w:asciiTheme="minorHAnsi" w:hAnsiTheme="minorHAnsi"/>
                <w:sz w:val="22"/>
                <w:szCs w:val="22"/>
              </w:rPr>
            </w:pPr>
            <w:r>
              <w:rPr>
                <w:rFonts w:asciiTheme="minorHAnsi" w:hAnsiTheme="minorHAnsi"/>
                <w:sz w:val="22"/>
                <w:szCs w:val="22"/>
              </w:rPr>
              <w:t>are stuck</w:t>
            </w:r>
          </w:p>
        </w:tc>
      </w:tr>
    </w:tbl>
    <w:p>
      <w:pPr>
        <w:autoSpaceDE w:val="0"/>
        <w:autoSpaceDN w:val="0"/>
        <w:adjustRightInd w:val="0"/>
        <w:jc w:val="both"/>
        <w:outlineLvl w:val="0"/>
      </w:pPr>
    </w:p>
    <w:sectPr>
      <w:headerReference w:type="first" r:id="rId13"/>
      <w:pgSz w:w="16838" w:h="11906" w:orient="landscape"/>
      <w:pgMar w:top="1440" w:right="1440" w:bottom="1440" w:left="1440" w:header="709" w:footer="709"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13"/>
        <w:tab w:val="clear" w:pos="9026"/>
        <w:tab w:val="left" w:pos="6510"/>
      </w:tabs>
      <w:jc w:val="center"/>
    </w:pPr>
    <w:r>
      <w:rPr>
        <w:noProof/>
        <w:lang w:eastAsia="en-GB"/>
      </w:rPr>
      <w:drawing>
        <wp:inline distT="0" distB="0" distL="0" distR="0">
          <wp:extent cx="838200" cy="5754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548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lang w:eastAsia="en-GB"/>
      </w:rPr>
      <w:drawing>
        <wp:inline distT="0" distB="0" distL="0" distR="0">
          <wp:extent cx="828675" cy="56894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89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AE4"/>
    <w:multiLevelType w:val="hybridMultilevel"/>
    <w:tmpl w:val="ECEA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4D40"/>
    <w:multiLevelType w:val="multilevel"/>
    <w:tmpl w:val="AA38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E5B0F"/>
    <w:multiLevelType w:val="hybridMultilevel"/>
    <w:tmpl w:val="362EF0BA"/>
    <w:lvl w:ilvl="0" w:tplc="A33822C2">
      <w:start w:val="1"/>
      <w:numFmt w:val="bullet"/>
      <w:lvlText w:val="•"/>
      <w:lvlJc w:val="left"/>
      <w:pPr>
        <w:tabs>
          <w:tab w:val="num" w:pos="720"/>
        </w:tabs>
        <w:ind w:left="720" w:hanging="360"/>
      </w:pPr>
      <w:rPr>
        <w:rFonts w:ascii="Arial" w:hAnsi="Arial" w:hint="default"/>
      </w:rPr>
    </w:lvl>
    <w:lvl w:ilvl="1" w:tplc="E31E78D8" w:tentative="1">
      <w:start w:val="1"/>
      <w:numFmt w:val="bullet"/>
      <w:lvlText w:val="•"/>
      <w:lvlJc w:val="left"/>
      <w:pPr>
        <w:tabs>
          <w:tab w:val="num" w:pos="1440"/>
        </w:tabs>
        <w:ind w:left="1440" w:hanging="360"/>
      </w:pPr>
      <w:rPr>
        <w:rFonts w:ascii="Arial" w:hAnsi="Arial" w:hint="default"/>
      </w:rPr>
    </w:lvl>
    <w:lvl w:ilvl="2" w:tplc="7E086028" w:tentative="1">
      <w:start w:val="1"/>
      <w:numFmt w:val="bullet"/>
      <w:lvlText w:val="•"/>
      <w:lvlJc w:val="left"/>
      <w:pPr>
        <w:tabs>
          <w:tab w:val="num" w:pos="2160"/>
        </w:tabs>
        <w:ind w:left="2160" w:hanging="360"/>
      </w:pPr>
      <w:rPr>
        <w:rFonts w:ascii="Arial" w:hAnsi="Arial" w:hint="default"/>
      </w:rPr>
    </w:lvl>
    <w:lvl w:ilvl="3" w:tplc="52503F6E" w:tentative="1">
      <w:start w:val="1"/>
      <w:numFmt w:val="bullet"/>
      <w:lvlText w:val="•"/>
      <w:lvlJc w:val="left"/>
      <w:pPr>
        <w:tabs>
          <w:tab w:val="num" w:pos="2880"/>
        </w:tabs>
        <w:ind w:left="2880" w:hanging="360"/>
      </w:pPr>
      <w:rPr>
        <w:rFonts w:ascii="Arial" w:hAnsi="Arial" w:hint="default"/>
      </w:rPr>
    </w:lvl>
    <w:lvl w:ilvl="4" w:tplc="B2E824D2" w:tentative="1">
      <w:start w:val="1"/>
      <w:numFmt w:val="bullet"/>
      <w:lvlText w:val="•"/>
      <w:lvlJc w:val="left"/>
      <w:pPr>
        <w:tabs>
          <w:tab w:val="num" w:pos="3600"/>
        </w:tabs>
        <w:ind w:left="3600" w:hanging="360"/>
      </w:pPr>
      <w:rPr>
        <w:rFonts w:ascii="Arial" w:hAnsi="Arial" w:hint="default"/>
      </w:rPr>
    </w:lvl>
    <w:lvl w:ilvl="5" w:tplc="CF8A7D30" w:tentative="1">
      <w:start w:val="1"/>
      <w:numFmt w:val="bullet"/>
      <w:lvlText w:val="•"/>
      <w:lvlJc w:val="left"/>
      <w:pPr>
        <w:tabs>
          <w:tab w:val="num" w:pos="4320"/>
        </w:tabs>
        <w:ind w:left="4320" w:hanging="360"/>
      </w:pPr>
      <w:rPr>
        <w:rFonts w:ascii="Arial" w:hAnsi="Arial" w:hint="default"/>
      </w:rPr>
    </w:lvl>
    <w:lvl w:ilvl="6" w:tplc="1AE41254" w:tentative="1">
      <w:start w:val="1"/>
      <w:numFmt w:val="bullet"/>
      <w:lvlText w:val="•"/>
      <w:lvlJc w:val="left"/>
      <w:pPr>
        <w:tabs>
          <w:tab w:val="num" w:pos="5040"/>
        </w:tabs>
        <w:ind w:left="5040" w:hanging="360"/>
      </w:pPr>
      <w:rPr>
        <w:rFonts w:ascii="Arial" w:hAnsi="Arial" w:hint="default"/>
      </w:rPr>
    </w:lvl>
    <w:lvl w:ilvl="7" w:tplc="614C13BE" w:tentative="1">
      <w:start w:val="1"/>
      <w:numFmt w:val="bullet"/>
      <w:lvlText w:val="•"/>
      <w:lvlJc w:val="left"/>
      <w:pPr>
        <w:tabs>
          <w:tab w:val="num" w:pos="5760"/>
        </w:tabs>
        <w:ind w:left="5760" w:hanging="360"/>
      </w:pPr>
      <w:rPr>
        <w:rFonts w:ascii="Arial" w:hAnsi="Arial" w:hint="default"/>
      </w:rPr>
    </w:lvl>
    <w:lvl w:ilvl="8" w:tplc="D3D2BED6" w:tentative="1">
      <w:start w:val="1"/>
      <w:numFmt w:val="bullet"/>
      <w:lvlText w:val="•"/>
      <w:lvlJc w:val="left"/>
      <w:pPr>
        <w:tabs>
          <w:tab w:val="num" w:pos="6480"/>
        </w:tabs>
        <w:ind w:left="6480" w:hanging="360"/>
      </w:pPr>
      <w:rPr>
        <w:rFonts w:ascii="Arial" w:hAnsi="Arial" w:hint="default"/>
      </w:rPr>
    </w:lvl>
  </w:abstractNum>
  <w:abstractNum w:abstractNumId="6">
    <w:nsid w:val="3C055E77"/>
    <w:multiLevelType w:val="hybridMultilevel"/>
    <w:tmpl w:val="6DF276CA"/>
    <w:lvl w:ilvl="0" w:tplc="C400DF82">
      <w:start w:val="1"/>
      <w:numFmt w:val="bullet"/>
      <w:lvlText w:val="o"/>
      <w:lvlJc w:val="left"/>
      <w:pPr>
        <w:tabs>
          <w:tab w:val="num" w:pos="720"/>
        </w:tabs>
        <w:ind w:left="720" w:hanging="360"/>
      </w:pPr>
      <w:rPr>
        <w:rFonts w:ascii="Courier New" w:hAnsi="Courier New" w:hint="default"/>
      </w:rPr>
    </w:lvl>
    <w:lvl w:ilvl="1" w:tplc="1DEEA188" w:tentative="1">
      <w:start w:val="1"/>
      <w:numFmt w:val="bullet"/>
      <w:lvlText w:val="o"/>
      <w:lvlJc w:val="left"/>
      <w:pPr>
        <w:tabs>
          <w:tab w:val="num" w:pos="1440"/>
        </w:tabs>
        <w:ind w:left="1440" w:hanging="360"/>
      </w:pPr>
      <w:rPr>
        <w:rFonts w:ascii="Courier New" w:hAnsi="Courier New" w:hint="default"/>
      </w:rPr>
    </w:lvl>
    <w:lvl w:ilvl="2" w:tplc="83C0BF56" w:tentative="1">
      <w:start w:val="1"/>
      <w:numFmt w:val="bullet"/>
      <w:lvlText w:val="o"/>
      <w:lvlJc w:val="left"/>
      <w:pPr>
        <w:tabs>
          <w:tab w:val="num" w:pos="2160"/>
        </w:tabs>
        <w:ind w:left="2160" w:hanging="360"/>
      </w:pPr>
      <w:rPr>
        <w:rFonts w:ascii="Courier New" w:hAnsi="Courier New" w:hint="default"/>
      </w:rPr>
    </w:lvl>
    <w:lvl w:ilvl="3" w:tplc="DF488EDC" w:tentative="1">
      <w:start w:val="1"/>
      <w:numFmt w:val="bullet"/>
      <w:lvlText w:val="o"/>
      <w:lvlJc w:val="left"/>
      <w:pPr>
        <w:tabs>
          <w:tab w:val="num" w:pos="2880"/>
        </w:tabs>
        <w:ind w:left="2880" w:hanging="360"/>
      </w:pPr>
      <w:rPr>
        <w:rFonts w:ascii="Courier New" w:hAnsi="Courier New" w:hint="default"/>
      </w:rPr>
    </w:lvl>
    <w:lvl w:ilvl="4" w:tplc="2B082D42" w:tentative="1">
      <w:start w:val="1"/>
      <w:numFmt w:val="bullet"/>
      <w:lvlText w:val="o"/>
      <w:lvlJc w:val="left"/>
      <w:pPr>
        <w:tabs>
          <w:tab w:val="num" w:pos="3600"/>
        </w:tabs>
        <w:ind w:left="3600" w:hanging="360"/>
      </w:pPr>
      <w:rPr>
        <w:rFonts w:ascii="Courier New" w:hAnsi="Courier New" w:hint="default"/>
      </w:rPr>
    </w:lvl>
    <w:lvl w:ilvl="5" w:tplc="C1D48518" w:tentative="1">
      <w:start w:val="1"/>
      <w:numFmt w:val="bullet"/>
      <w:lvlText w:val="o"/>
      <w:lvlJc w:val="left"/>
      <w:pPr>
        <w:tabs>
          <w:tab w:val="num" w:pos="4320"/>
        </w:tabs>
        <w:ind w:left="4320" w:hanging="360"/>
      </w:pPr>
      <w:rPr>
        <w:rFonts w:ascii="Courier New" w:hAnsi="Courier New" w:hint="default"/>
      </w:rPr>
    </w:lvl>
    <w:lvl w:ilvl="6" w:tplc="89923838" w:tentative="1">
      <w:start w:val="1"/>
      <w:numFmt w:val="bullet"/>
      <w:lvlText w:val="o"/>
      <w:lvlJc w:val="left"/>
      <w:pPr>
        <w:tabs>
          <w:tab w:val="num" w:pos="5040"/>
        </w:tabs>
        <w:ind w:left="5040" w:hanging="360"/>
      </w:pPr>
      <w:rPr>
        <w:rFonts w:ascii="Courier New" w:hAnsi="Courier New" w:hint="default"/>
      </w:rPr>
    </w:lvl>
    <w:lvl w:ilvl="7" w:tplc="166A57A8" w:tentative="1">
      <w:start w:val="1"/>
      <w:numFmt w:val="bullet"/>
      <w:lvlText w:val="o"/>
      <w:lvlJc w:val="left"/>
      <w:pPr>
        <w:tabs>
          <w:tab w:val="num" w:pos="5760"/>
        </w:tabs>
        <w:ind w:left="5760" w:hanging="360"/>
      </w:pPr>
      <w:rPr>
        <w:rFonts w:ascii="Courier New" w:hAnsi="Courier New" w:hint="default"/>
      </w:rPr>
    </w:lvl>
    <w:lvl w:ilvl="8" w:tplc="1E2264DA" w:tentative="1">
      <w:start w:val="1"/>
      <w:numFmt w:val="bullet"/>
      <w:lvlText w:val="o"/>
      <w:lvlJc w:val="left"/>
      <w:pPr>
        <w:tabs>
          <w:tab w:val="num" w:pos="6480"/>
        </w:tabs>
        <w:ind w:left="6480" w:hanging="360"/>
      </w:pPr>
      <w:rPr>
        <w:rFonts w:ascii="Courier New" w:hAnsi="Courier New" w:hint="default"/>
      </w:rPr>
    </w:lvl>
  </w:abstractNum>
  <w:abstractNum w:abstractNumId="7">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906E7D"/>
    <w:multiLevelType w:val="multilevel"/>
    <w:tmpl w:val="1F4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EB4292"/>
    <w:multiLevelType w:val="multilevel"/>
    <w:tmpl w:val="3F54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C738D3"/>
    <w:multiLevelType w:val="hybridMultilevel"/>
    <w:tmpl w:val="88BAC2C8"/>
    <w:lvl w:ilvl="0" w:tplc="F576448A">
      <w:start w:val="1"/>
      <w:numFmt w:val="bullet"/>
      <w:lvlText w:val="•"/>
      <w:lvlJc w:val="left"/>
      <w:pPr>
        <w:tabs>
          <w:tab w:val="num" w:pos="720"/>
        </w:tabs>
        <w:ind w:left="720" w:hanging="360"/>
      </w:pPr>
      <w:rPr>
        <w:rFonts w:ascii="Arial" w:hAnsi="Arial" w:hint="default"/>
      </w:rPr>
    </w:lvl>
    <w:lvl w:ilvl="1" w:tplc="D4B6E632" w:tentative="1">
      <w:start w:val="1"/>
      <w:numFmt w:val="bullet"/>
      <w:lvlText w:val="•"/>
      <w:lvlJc w:val="left"/>
      <w:pPr>
        <w:tabs>
          <w:tab w:val="num" w:pos="1440"/>
        </w:tabs>
        <w:ind w:left="1440" w:hanging="360"/>
      </w:pPr>
      <w:rPr>
        <w:rFonts w:ascii="Arial" w:hAnsi="Arial" w:hint="default"/>
      </w:rPr>
    </w:lvl>
    <w:lvl w:ilvl="2" w:tplc="99A6D9D4" w:tentative="1">
      <w:start w:val="1"/>
      <w:numFmt w:val="bullet"/>
      <w:lvlText w:val="•"/>
      <w:lvlJc w:val="left"/>
      <w:pPr>
        <w:tabs>
          <w:tab w:val="num" w:pos="2160"/>
        </w:tabs>
        <w:ind w:left="2160" w:hanging="360"/>
      </w:pPr>
      <w:rPr>
        <w:rFonts w:ascii="Arial" w:hAnsi="Arial" w:hint="default"/>
      </w:rPr>
    </w:lvl>
    <w:lvl w:ilvl="3" w:tplc="5B10DAB4" w:tentative="1">
      <w:start w:val="1"/>
      <w:numFmt w:val="bullet"/>
      <w:lvlText w:val="•"/>
      <w:lvlJc w:val="left"/>
      <w:pPr>
        <w:tabs>
          <w:tab w:val="num" w:pos="2880"/>
        </w:tabs>
        <w:ind w:left="2880" w:hanging="360"/>
      </w:pPr>
      <w:rPr>
        <w:rFonts w:ascii="Arial" w:hAnsi="Arial" w:hint="default"/>
      </w:rPr>
    </w:lvl>
    <w:lvl w:ilvl="4" w:tplc="C8085580" w:tentative="1">
      <w:start w:val="1"/>
      <w:numFmt w:val="bullet"/>
      <w:lvlText w:val="•"/>
      <w:lvlJc w:val="left"/>
      <w:pPr>
        <w:tabs>
          <w:tab w:val="num" w:pos="3600"/>
        </w:tabs>
        <w:ind w:left="3600" w:hanging="360"/>
      </w:pPr>
      <w:rPr>
        <w:rFonts w:ascii="Arial" w:hAnsi="Arial" w:hint="default"/>
      </w:rPr>
    </w:lvl>
    <w:lvl w:ilvl="5" w:tplc="6CA8E6BA" w:tentative="1">
      <w:start w:val="1"/>
      <w:numFmt w:val="bullet"/>
      <w:lvlText w:val="•"/>
      <w:lvlJc w:val="left"/>
      <w:pPr>
        <w:tabs>
          <w:tab w:val="num" w:pos="4320"/>
        </w:tabs>
        <w:ind w:left="4320" w:hanging="360"/>
      </w:pPr>
      <w:rPr>
        <w:rFonts w:ascii="Arial" w:hAnsi="Arial" w:hint="default"/>
      </w:rPr>
    </w:lvl>
    <w:lvl w:ilvl="6" w:tplc="0D48035E" w:tentative="1">
      <w:start w:val="1"/>
      <w:numFmt w:val="bullet"/>
      <w:lvlText w:val="•"/>
      <w:lvlJc w:val="left"/>
      <w:pPr>
        <w:tabs>
          <w:tab w:val="num" w:pos="5040"/>
        </w:tabs>
        <w:ind w:left="5040" w:hanging="360"/>
      </w:pPr>
      <w:rPr>
        <w:rFonts w:ascii="Arial" w:hAnsi="Arial" w:hint="default"/>
      </w:rPr>
    </w:lvl>
    <w:lvl w:ilvl="7" w:tplc="7B7E0266" w:tentative="1">
      <w:start w:val="1"/>
      <w:numFmt w:val="bullet"/>
      <w:lvlText w:val="•"/>
      <w:lvlJc w:val="left"/>
      <w:pPr>
        <w:tabs>
          <w:tab w:val="num" w:pos="5760"/>
        </w:tabs>
        <w:ind w:left="5760" w:hanging="360"/>
      </w:pPr>
      <w:rPr>
        <w:rFonts w:ascii="Arial" w:hAnsi="Arial" w:hint="default"/>
      </w:rPr>
    </w:lvl>
    <w:lvl w:ilvl="8" w:tplc="69E6F8D8" w:tentative="1">
      <w:start w:val="1"/>
      <w:numFmt w:val="bullet"/>
      <w:lvlText w:val="•"/>
      <w:lvlJc w:val="left"/>
      <w:pPr>
        <w:tabs>
          <w:tab w:val="num" w:pos="6480"/>
        </w:tabs>
        <w:ind w:left="6480" w:hanging="360"/>
      </w:pPr>
      <w:rPr>
        <w:rFonts w:ascii="Arial" w:hAnsi="Arial" w:hint="default"/>
      </w:rPr>
    </w:lvl>
  </w:abstractNum>
  <w:abstractNum w:abstractNumId="20">
    <w:nsid w:val="71AE6103"/>
    <w:multiLevelType w:val="multilevel"/>
    <w:tmpl w:val="0724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3"/>
  </w:num>
  <w:num w:numId="4">
    <w:abstractNumId w:val="18"/>
  </w:num>
  <w:num w:numId="5">
    <w:abstractNumId w:val="4"/>
  </w:num>
  <w:num w:numId="6">
    <w:abstractNumId w:val="8"/>
  </w:num>
  <w:num w:numId="7">
    <w:abstractNumId w:val="14"/>
  </w:num>
  <w:num w:numId="8">
    <w:abstractNumId w:val="1"/>
  </w:num>
  <w:num w:numId="9">
    <w:abstractNumId w:val="9"/>
  </w:num>
  <w:num w:numId="10">
    <w:abstractNumId w:val="16"/>
  </w:num>
  <w:num w:numId="11">
    <w:abstractNumId w:val="11"/>
  </w:num>
  <w:num w:numId="12">
    <w:abstractNumId w:val="7"/>
  </w:num>
  <w:num w:numId="13">
    <w:abstractNumId w:val="15"/>
  </w:num>
  <w:num w:numId="14">
    <w:abstractNumId w:val="21"/>
  </w:num>
  <w:num w:numId="15">
    <w:abstractNumId w:val="20"/>
  </w:num>
  <w:num w:numId="16">
    <w:abstractNumId w:val="2"/>
  </w:num>
  <w:num w:numId="17">
    <w:abstractNumId w:val="17"/>
  </w:num>
  <w:num w:numId="18">
    <w:abstractNumId w:val="12"/>
  </w:num>
  <w:num w:numId="19">
    <w:abstractNumId w:val="6"/>
  </w:num>
  <w:num w:numId="20">
    <w:abstractNumId w:val="5"/>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9E3B-D81F-4101-95C2-5E54368A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3</cp:revision>
  <cp:lastPrinted>2016-06-29T09:13:00Z</cp:lastPrinted>
  <dcterms:created xsi:type="dcterms:W3CDTF">2016-06-29T09:13:00Z</dcterms:created>
  <dcterms:modified xsi:type="dcterms:W3CDTF">2016-07-05T14:03:00Z</dcterms:modified>
</cp:coreProperties>
</file>